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87" w:rsidRPr="002D26C2" w:rsidRDefault="005F1A87" w:rsidP="005F1A87">
      <w:pPr>
        <w:spacing w:after="0"/>
        <w:jc w:val="center"/>
        <w:rPr>
          <w:rFonts w:ascii="Times New Roman" w:hAnsi="Times New Roman" w:cs="Times New Roman"/>
        </w:rPr>
      </w:pPr>
      <w:r w:rsidRPr="002D26C2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бюджетное </w:t>
      </w:r>
      <w:r w:rsidRPr="002D26C2">
        <w:rPr>
          <w:rFonts w:ascii="Times New Roman" w:hAnsi="Times New Roman" w:cs="Times New Roman"/>
        </w:rPr>
        <w:t>дошкольное образовательное учреждение детский сад №1 «Тополек» Каменского района Ростовской области</w:t>
      </w:r>
    </w:p>
    <w:p w:rsidR="005F1A87" w:rsidRPr="002D26C2" w:rsidRDefault="005F1A87" w:rsidP="005F1A87">
      <w:pPr>
        <w:spacing w:after="0"/>
        <w:jc w:val="center"/>
        <w:rPr>
          <w:rFonts w:ascii="Times New Roman" w:hAnsi="Times New Roman" w:cs="Times New Roman"/>
        </w:rPr>
      </w:pPr>
      <w:r w:rsidRPr="002D26C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F1A87" w:rsidRPr="002D26C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6C2">
        <w:rPr>
          <w:rFonts w:ascii="Times New Roman" w:hAnsi="Times New Roman" w:cs="Times New Roman"/>
          <w:sz w:val="24"/>
          <w:szCs w:val="24"/>
        </w:rPr>
        <w:t xml:space="preserve">347850, Ростовская область, Каменский район, поселок Глубокий, ул. </w:t>
      </w:r>
      <w:proofErr w:type="spellStart"/>
      <w:r w:rsidRPr="002D26C2">
        <w:rPr>
          <w:rFonts w:ascii="Times New Roman" w:hAnsi="Times New Roman" w:cs="Times New Roman"/>
          <w:sz w:val="24"/>
          <w:szCs w:val="24"/>
        </w:rPr>
        <w:t>Щаденко</w:t>
      </w:r>
      <w:proofErr w:type="spellEnd"/>
      <w:r w:rsidRPr="002D26C2">
        <w:rPr>
          <w:rFonts w:ascii="Times New Roman" w:hAnsi="Times New Roman" w:cs="Times New Roman"/>
          <w:sz w:val="24"/>
          <w:szCs w:val="24"/>
        </w:rPr>
        <w:t>, 57.</w:t>
      </w:r>
    </w:p>
    <w:p w:rsidR="005F1A87" w:rsidRPr="0068372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6C2">
        <w:rPr>
          <w:rFonts w:ascii="Times New Roman" w:hAnsi="Times New Roman" w:cs="Times New Roman"/>
          <w:sz w:val="24"/>
          <w:szCs w:val="24"/>
        </w:rPr>
        <w:t>тел</w:t>
      </w:r>
      <w:r w:rsidRPr="00683722">
        <w:rPr>
          <w:rFonts w:ascii="Times New Roman" w:hAnsi="Times New Roman" w:cs="Times New Roman"/>
          <w:sz w:val="24"/>
          <w:szCs w:val="24"/>
        </w:rPr>
        <w:t xml:space="preserve">. 8 (86365)95-2-84, </w:t>
      </w:r>
      <w:r w:rsidRPr="002D26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3722">
        <w:rPr>
          <w:rFonts w:ascii="Times New Roman" w:hAnsi="Times New Roman" w:cs="Times New Roman"/>
          <w:sz w:val="24"/>
          <w:szCs w:val="24"/>
        </w:rPr>
        <w:t>-</w:t>
      </w:r>
      <w:r w:rsidRPr="002D26C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3722">
        <w:rPr>
          <w:rFonts w:ascii="Times New Roman" w:hAnsi="Times New Roman" w:cs="Times New Roman"/>
          <w:sz w:val="24"/>
          <w:szCs w:val="24"/>
        </w:rPr>
        <w:t>:</w:t>
      </w:r>
      <w:r w:rsidRPr="0068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26C2">
        <w:rPr>
          <w:rFonts w:ascii="Times New Roman" w:hAnsi="Times New Roman" w:cs="Times New Roman"/>
          <w:sz w:val="24"/>
          <w:szCs w:val="24"/>
          <w:lang w:val="en-US"/>
        </w:rPr>
        <w:t>doyds</w:t>
      </w:r>
      <w:proofErr w:type="spellEnd"/>
      <w:r w:rsidRPr="00683722">
        <w:rPr>
          <w:rFonts w:ascii="Times New Roman" w:hAnsi="Times New Roman" w:cs="Times New Roman"/>
          <w:sz w:val="24"/>
          <w:szCs w:val="24"/>
        </w:rPr>
        <w:t>1@</w:t>
      </w:r>
      <w:r w:rsidRPr="002D26C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37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26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F1A87" w:rsidRPr="0068372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F1A87" w:rsidRPr="00683722" w:rsidRDefault="005F1A87" w:rsidP="005F1A8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F1A87" w:rsidRPr="00683722" w:rsidRDefault="005F1A87" w:rsidP="005F1A8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F1A87" w:rsidRPr="00683722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1A87" w:rsidRPr="00683722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1A87" w:rsidRPr="00683722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1A87" w:rsidRPr="00683722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1A87" w:rsidRPr="00683722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1A87" w:rsidRPr="00683722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1A87" w:rsidRPr="00683722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1A87" w:rsidRPr="00683722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1A87" w:rsidRPr="002D26C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6C2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5F1A87" w:rsidRPr="002D26C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6C2">
        <w:rPr>
          <w:rFonts w:ascii="Times New Roman" w:hAnsi="Times New Roman" w:cs="Times New Roman"/>
          <w:b/>
          <w:sz w:val="36"/>
          <w:szCs w:val="36"/>
        </w:rPr>
        <w:t xml:space="preserve">о результатах </w:t>
      </w:r>
      <w:proofErr w:type="spellStart"/>
      <w:r w:rsidRPr="002D26C2">
        <w:rPr>
          <w:rFonts w:ascii="Times New Roman" w:hAnsi="Times New Roman" w:cs="Times New Roman"/>
          <w:b/>
          <w:sz w:val="36"/>
          <w:szCs w:val="36"/>
        </w:rPr>
        <w:t>самообследования</w:t>
      </w:r>
      <w:proofErr w:type="spellEnd"/>
    </w:p>
    <w:p w:rsidR="005F1A87" w:rsidRPr="002D26C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6C2">
        <w:rPr>
          <w:rFonts w:ascii="Times New Roman" w:hAnsi="Times New Roman" w:cs="Times New Roman"/>
          <w:sz w:val="36"/>
          <w:szCs w:val="36"/>
        </w:rPr>
        <w:t xml:space="preserve">деятельности </w:t>
      </w:r>
      <w:proofErr w:type="gramStart"/>
      <w:r w:rsidRPr="002D26C2">
        <w:rPr>
          <w:rFonts w:ascii="Times New Roman" w:hAnsi="Times New Roman" w:cs="Times New Roman"/>
          <w:sz w:val="36"/>
          <w:szCs w:val="36"/>
        </w:rPr>
        <w:t>муниципального</w:t>
      </w:r>
      <w:proofErr w:type="gramEnd"/>
    </w:p>
    <w:p w:rsidR="005F1A87" w:rsidRPr="002D26C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6C2">
        <w:rPr>
          <w:rFonts w:ascii="Times New Roman" w:hAnsi="Times New Roman" w:cs="Times New Roman"/>
          <w:sz w:val="36"/>
          <w:szCs w:val="36"/>
        </w:rPr>
        <w:t>бюджетного дошкольного образовательного учреждения</w:t>
      </w:r>
    </w:p>
    <w:p w:rsidR="005F1A87" w:rsidRPr="002D26C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6C2">
        <w:rPr>
          <w:rFonts w:ascii="Times New Roman" w:hAnsi="Times New Roman" w:cs="Times New Roman"/>
          <w:sz w:val="36"/>
          <w:szCs w:val="36"/>
        </w:rPr>
        <w:t>детский сад №1 «Тополек»</w:t>
      </w:r>
    </w:p>
    <w:p w:rsidR="005F1A87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6C2">
        <w:rPr>
          <w:rFonts w:ascii="Times New Roman" w:hAnsi="Times New Roman" w:cs="Times New Roman"/>
          <w:sz w:val="36"/>
          <w:szCs w:val="36"/>
        </w:rPr>
        <w:t>Каменского района Ростовской обл</w:t>
      </w:r>
      <w:r>
        <w:rPr>
          <w:rFonts w:ascii="Times New Roman" w:hAnsi="Times New Roman" w:cs="Times New Roman"/>
          <w:sz w:val="36"/>
          <w:szCs w:val="36"/>
        </w:rPr>
        <w:t>асти</w:t>
      </w:r>
    </w:p>
    <w:p w:rsidR="005F1A87" w:rsidRPr="002D26C2" w:rsidRDefault="002165B7" w:rsidP="005F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2021</w:t>
      </w:r>
      <w:r w:rsidR="005F1A87" w:rsidRPr="002D26C2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Pr="002D26C2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Pr="002D26C2" w:rsidRDefault="005F1A87" w:rsidP="005F1A87">
      <w:pPr>
        <w:rPr>
          <w:rFonts w:ascii="Times New Roman" w:hAnsi="Times New Roman" w:cs="Times New Roman"/>
        </w:rPr>
      </w:pPr>
    </w:p>
    <w:p w:rsidR="005F1A87" w:rsidRPr="002D26C2" w:rsidRDefault="005F1A87" w:rsidP="005F1A87">
      <w:pPr>
        <w:rPr>
          <w:rFonts w:ascii="Times New Roman" w:hAnsi="Times New Roman" w:cs="Times New Roman"/>
        </w:rPr>
      </w:pPr>
    </w:p>
    <w:p w:rsidR="005F1A87" w:rsidRPr="002D26C2" w:rsidRDefault="005F1A87" w:rsidP="005F1A87">
      <w:pPr>
        <w:rPr>
          <w:rFonts w:ascii="Times New Roman" w:hAnsi="Times New Roman" w:cs="Times New Roman"/>
        </w:rPr>
      </w:pPr>
    </w:p>
    <w:p w:rsidR="005F1A87" w:rsidRPr="002D26C2" w:rsidRDefault="005F1A87" w:rsidP="005F1A87">
      <w:pPr>
        <w:rPr>
          <w:rFonts w:ascii="Times New Roman" w:hAnsi="Times New Roman" w:cs="Times New Roman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A5D" w:rsidRDefault="005F1A87" w:rsidP="005F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893A5D" w:rsidRDefault="00893A5D" w:rsidP="005F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A87" w:rsidRPr="003D779D" w:rsidRDefault="00893A5D" w:rsidP="005F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</w:t>
      </w:r>
      <w:r w:rsidR="005F1A8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F1A87" w:rsidRPr="003D779D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5F1A87" w:rsidRDefault="005F1A87" w:rsidP="005F1A8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Раздел 1. Общие сведения об образовательной организации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 «Тополек» Каменского района, Ростовской области.</w:t>
            </w:r>
          </w:p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 «Тополек»</w:t>
            </w: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347850 , Ростовская область, Каменский район, поселок Глубокий, ул. </w:t>
            </w:r>
            <w:proofErr w:type="spellStart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Щаденко</w:t>
            </w:r>
            <w:proofErr w:type="spellEnd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57.</w:t>
            </w:r>
          </w:p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347850 , Ростовская область, Каменский район, поселок Глубокий, ул. </w:t>
            </w:r>
            <w:proofErr w:type="spellStart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Щаденко</w:t>
            </w:r>
            <w:proofErr w:type="spellEnd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57.</w:t>
            </w: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8 (86365)95-2-84</w:t>
            </w: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doyds</w:t>
            </w:r>
            <w:proofErr w:type="spellEnd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1@</w:t>
            </w: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ФИО заведующего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Карьгина</w:t>
            </w:r>
            <w:proofErr w:type="spellEnd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7336" w:type="dxa"/>
          </w:tcPr>
          <w:p w:rsidR="005F1A87" w:rsidRPr="003D779D" w:rsidRDefault="005F1A87" w:rsidP="005F1A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пятидневная рабочая неделя</w:t>
            </w:r>
          </w:p>
          <w:p w:rsidR="005F1A87" w:rsidRPr="003D779D" w:rsidRDefault="005F1A87" w:rsidP="005F1A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групп: с 7.00 - 19.00</w:t>
            </w:r>
          </w:p>
          <w:p w:rsidR="005F1A87" w:rsidRPr="003D779D" w:rsidRDefault="005F1A87" w:rsidP="005F1A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функционируют 4 группы</w:t>
            </w:r>
          </w:p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Информация об учредителе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Учредитель – отдел образования Администрации Каменского района Ростовской области</w:t>
            </w: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Реквизиты лицензии на образовательную деятельность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Лицензия на право осуществления образовательной деятельности № 6023 от 19.11.2015 г. 61Л01 № 0003641; срок действия: бессрочно</w:t>
            </w: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 МБДОУ являются:</w:t>
            </w:r>
          </w:p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 xml:space="preserve"> - Детский дом творчества</w:t>
            </w:r>
          </w:p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-  Библиотека</w:t>
            </w:r>
          </w:p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Глубокинская</w:t>
            </w:r>
            <w:proofErr w:type="spellEnd"/>
            <w:r w:rsidRPr="003D779D">
              <w:rPr>
                <w:rFonts w:ascii="Times New Roman" w:hAnsi="Times New Roman" w:cs="Times New Roman"/>
                <w:sz w:val="24"/>
                <w:szCs w:val="24"/>
              </w:rPr>
              <w:t xml:space="preserve"> казачья СОШ № 1</w:t>
            </w:r>
          </w:p>
        </w:tc>
      </w:tr>
    </w:tbl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Раздел 2. Система управления организацией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Pr="00DC6C16" w:rsidRDefault="005F1A87" w:rsidP="005F1A8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DFDFB"/>
        </w:rPr>
      </w:pPr>
      <w:r w:rsidRPr="003D779D">
        <w:rPr>
          <w:rFonts w:ascii="Times New Roman" w:hAnsi="Times New Roman" w:cs="Times New Roman"/>
          <w:sz w:val="24"/>
          <w:szCs w:val="24"/>
          <w:shd w:val="clear" w:color="auto" w:fill="FDFDFB"/>
        </w:rPr>
        <w:t>Управление бюджетным учреждением осуществляется в соответствии с законодательством Российской Федерации, строится на основе сочетания принципов единоначалия и коллегиальности.</w:t>
      </w:r>
    </w:p>
    <w:p w:rsidR="005F1A87" w:rsidRDefault="005F1A87" w:rsidP="005F1A87">
      <w:pPr>
        <w:shd w:val="clear" w:color="auto" w:fill="FDFDFB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A87" w:rsidRPr="003D779D" w:rsidRDefault="005F1A87" w:rsidP="005F1A87">
      <w:pPr>
        <w:shd w:val="clear" w:color="auto" w:fill="FDFDFB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управления МБДОУ детский сад №1 «Тополек»:</w:t>
      </w:r>
    </w:p>
    <w:p w:rsidR="005F1A87" w:rsidRPr="00DC6C16" w:rsidRDefault="005F1A87" w:rsidP="005F1A87">
      <w:pPr>
        <w:shd w:val="clear" w:color="auto" w:fill="FDFDFB"/>
        <w:spacing w:before="180" w:after="1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9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Единоличным исполнительным органом бюджетного учреждения является руководитель в лице заведующего, который осуществляет непосредственное управление бюджетным учреждением.</w:t>
      </w:r>
    </w:p>
    <w:p w:rsidR="005F1A87" w:rsidRPr="003D779D" w:rsidRDefault="005F1A87" w:rsidP="005F1A8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Органами управления в Учреждении являются:</w:t>
      </w:r>
    </w:p>
    <w:p w:rsidR="005F1A87" w:rsidRDefault="005F1A87" w:rsidP="005F1A8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- заведующий Учреждени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:rsidR="005F1A87" w:rsidRPr="00DC6C16" w:rsidRDefault="005F1A87" w:rsidP="005F1A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- </w:t>
      </w:r>
      <w:r w:rsidRPr="003D779D">
        <w:rPr>
          <w:rFonts w:ascii="Times New Roman" w:hAnsi="Times New Roman" w:cs="Times New Roman"/>
          <w:sz w:val="24"/>
          <w:szCs w:val="24"/>
          <w:lang w:eastAsia="ru-RU"/>
        </w:rPr>
        <w:t>коллегиальные органы управления</w:t>
      </w:r>
      <w:r w:rsidRPr="003D779D">
        <w:rPr>
          <w:rFonts w:ascii="Times New Roman" w:hAnsi="Times New Roman" w:cs="Times New Roman"/>
          <w:sz w:val="24"/>
          <w:szCs w:val="24"/>
        </w:rPr>
        <w:t xml:space="preserve"> Учреждением.</w:t>
      </w:r>
    </w:p>
    <w:p w:rsidR="005F1A87" w:rsidRPr="003D779D" w:rsidRDefault="005F1A87" w:rsidP="005F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2582"/>
        <w:gridCol w:w="7908"/>
      </w:tblGrid>
      <w:tr w:rsidR="005F1A87" w:rsidRPr="003D779D" w:rsidTr="007F0280">
        <w:tc>
          <w:tcPr>
            <w:tcW w:w="2582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7908" w:type="dxa"/>
          </w:tcPr>
          <w:p w:rsidR="005F1A87" w:rsidRPr="003D779D" w:rsidRDefault="005F1A87" w:rsidP="007F0280">
            <w:pPr>
              <w:shd w:val="clear" w:color="auto" w:fill="FDFDFB"/>
              <w:spacing w:after="90"/>
              <w:ind w:left="-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</w:tr>
      <w:tr w:rsidR="005F1A87" w:rsidRPr="003D779D" w:rsidTr="007F0280">
        <w:tc>
          <w:tcPr>
            <w:tcW w:w="2582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Заведующий Учреждением</w:t>
            </w:r>
          </w:p>
        </w:tc>
        <w:tc>
          <w:tcPr>
            <w:tcW w:w="7908" w:type="dxa"/>
          </w:tcPr>
          <w:p w:rsidR="005F1A87" w:rsidRPr="0061641B" w:rsidRDefault="005F1A87" w:rsidP="007F0280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– единоличным исполнительным органом образовательной организации   МБДОУ детский сад №1 «Тополек» является Заведующий МБДОУ детский сад №1 «Тополек», который назначается учредителем образовательной организации в соответствии с действующим законодательством.</w:t>
            </w:r>
          </w:p>
          <w:p w:rsidR="005F1A87" w:rsidRPr="0061641B" w:rsidRDefault="005F1A87" w:rsidP="007F0280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 К компетенции руководителя МБДОУ детский сад №1 «Тополек» относятся вопросы осуществления текущего руководства деятельностью МБДОУ детский сад №1 «Тополек», за исключением вопросов, отнесенных законодательством или настоящим уставом к компетенции учредителя МБДОУ детский сад №1 «Тополек» или иных органов МБДОУ детский сад №1 «Тополек». </w:t>
            </w:r>
          </w:p>
          <w:p w:rsidR="005F1A87" w:rsidRPr="0061641B" w:rsidRDefault="005F1A87" w:rsidP="007F0280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Руководитель   МБДОУ детский сад №1 «Тополек» без доверенности действует от имени  МБДОУ детский сад №1 «Тополек», в том числе представляет интересы МБДОУ детский сад №1 «Тополек» и совершает сделки от имени МБДОУ детский сад №1 «Тополек», утверждает штатное расписание МБДОУ детский сад №1 «Тополек», внутренние документы, регламентирующие деятельность МБДОУ детский сад №1 «Тополек», подписывает план финансово-хозяйственной деятельности МБДОУ детский сад</w:t>
            </w:r>
            <w:proofErr w:type="gramEnd"/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 №1 «Тополек», бухгалтерскую отчетность МБДОУ детский сад №1 «Тополек», издает приказы и дает указания, обязательные для исполнения всеми работниками МБДОУ детский сад №1 «Тополек». </w:t>
            </w:r>
          </w:p>
          <w:p w:rsidR="005F1A87" w:rsidRPr="0061641B" w:rsidRDefault="005F1A87" w:rsidP="007F0280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 Руководитель МБДОУ детский сад №1 «Тополек» несет ответственность в порядке и на условиях, установленных действующим законодательством Российской Федерации и трудовым договором, заключенным с ним.</w:t>
            </w:r>
          </w:p>
          <w:p w:rsidR="005F1A87" w:rsidRPr="0061641B" w:rsidRDefault="005F1A87" w:rsidP="007F0280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 Права и обязанности руководителя МБДОУ детский сад №1 «Тополек», а также основания для прекращения трудовых отношений с ним регламентируются трудовым законодательством, а также трудовым договором. </w:t>
            </w:r>
          </w:p>
          <w:p w:rsidR="005F1A87" w:rsidRPr="003D779D" w:rsidRDefault="005F1A87" w:rsidP="007F0280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A87" w:rsidRPr="003D779D" w:rsidTr="007F0280">
        <w:tc>
          <w:tcPr>
            <w:tcW w:w="2582" w:type="dxa"/>
          </w:tcPr>
          <w:p w:rsidR="005F1A87" w:rsidRPr="0061641B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Коллегиальные органы управления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Учреждением:</w:t>
            </w:r>
          </w:p>
          <w:p w:rsidR="005F1A87" w:rsidRPr="0061641B" w:rsidRDefault="005F1A87" w:rsidP="007F028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  <w:p w:rsidR="005F1A87" w:rsidRPr="0061641B" w:rsidRDefault="005F1A87" w:rsidP="007F028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Управляющий совет Учреждения</w:t>
            </w:r>
          </w:p>
        </w:tc>
        <w:tc>
          <w:tcPr>
            <w:tcW w:w="7908" w:type="dxa"/>
          </w:tcPr>
          <w:p w:rsidR="005F1A87" w:rsidRPr="0061641B" w:rsidRDefault="005F1A87" w:rsidP="007F0280">
            <w:pPr>
              <w:tabs>
                <w:tab w:val="left" w:pos="1260"/>
              </w:tabs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компетенция коллегиальных органов управления, в том числе разграничение полномочий между единоличным органом управления и коллегиальным органом управления Учреждением, порядок их формирования и сроки полномочий определены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Уставом.</w:t>
            </w:r>
          </w:p>
          <w:p w:rsidR="005F1A87" w:rsidRPr="003D779D" w:rsidRDefault="005F1A87" w:rsidP="007F0280">
            <w:pPr>
              <w:shd w:val="clear" w:color="auto" w:fill="FDFDFB"/>
              <w:spacing w:after="90"/>
              <w:ind w:left="3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A87" w:rsidRPr="003D779D" w:rsidTr="007F0280">
        <w:tc>
          <w:tcPr>
            <w:tcW w:w="2582" w:type="dxa"/>
          </w:tcPr>
          <w:p w:rsidR="005F1A87" w:rsidRPr="003D779D" w:rsidRDefault="005F1A87" w:rsidP="007F028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бщее собрание работников</w:t>
            </w:r>
          </w:p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8" w:type="dxa"/>
          </w:tcPr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обсуждение и рекомендация к утверждению проекта Коллективного договора, а также Правил внутреннего трудового распорядка;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рассмотрение, обсуждение и рекомендация к утверждению Программы развития дошкольного образовательного учреждения;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обсуждение и рекомендация к утверждению проекта Устава дошкольного образовательного учреждения с внесением изменений и дополнений в Устав, Положения о ДОУ, а также других положений и локальных актов;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состояния трудовой дисциплины в дошкольном образовательном учреждении и мероприятий по ее укреплению, рассмотрение фактов нарушения трудовой дисциплины работниками детского сада;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охраны и безопасности условий труда сотрудников, охраны жизни и здоровья воспитанников;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Учредителю по улучшению финансово-хозяйственной деятельности дошкольного образовательного учреждения;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обсуждение и рекомендация к утверждению Положения об оплате труда и стимулировании  работников дошкольного образовательного учреждения;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и условий предоставления социальных гарантий и льгот в пределах своей компетенции;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заведующего дошкольным образовательным учреждением о расходовании бюджетных и внебюджетных средств;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ознакомление с итоговыми документами по проверке государственными и муниципальными органами деятельности ДОУ и заслушивание администрации о выполнении мероприятий по устранению недостатков в работе».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«Срок полномочий Общего собрания работников МБДОУ детский сад № 1 «Тополек» - бессрочно».</w:t>
            </w:r>
          </w:p>
          <w:p w:rsidR="005F1A87" w:rsidRPr="003D779D" w:rsidRDefault="005F1A87" w:rsidP="007F0280">
            <w:pPr>
              <w:pStyle w:val="a6"/>
              <w:ind w:left="3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A87" w:rsidRPr="003D779D" w:rsidTr="007F0280">
        <w:tc>
          <w:tcPr>
            <w:tcW w:w="2582" w:type="dxa"/>
          </w:tcPr>
          <w:p w:rsidR="005F1A87" w:rsidRPr="0035308F" w:rsidRDefault="005F1A87" w:rsidP="007F0280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5308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908" w:type="dxa"/>
          </w:tcPr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воспитательно-образовательной деятельности дошкольного образовательного учреждения;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отбор и утверждение образовательных программ для использования в дошкольном образовательном учреждении;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содержания, форм и методов образовательного процесса, планирования воспитательно-образовательной деятельности детского сада;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заслушивание информации и отчетов педагогических работников ДОУ, докладов представителей организаций и учреждений, взаимодействующих с данным дошкольным учреждением по вопросам образования и воспитания подрастающего поколения, в том числе сообщений о проверке соблюдения санитарно-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гигиенического режима, об охране труда, здоровья и жизни воспитанников и других вопросов воспитательно-образовательной деятельности учреждения;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повышения квалификации и переподготовки кадров;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организация, выявление, обобщение, распространение и внедрение педагогического опыта;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заведующего ДОУ о создании условий для реализации образовательных программ;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принятие решений о награждении воспитанников и педагогов грамотами и благодарственными письмами;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принятие решений о переводе детей из дошкольного образовательного учреждения в порядке, определенном Федеральным законом от 29.12.2012 № 273-ФЗ «Об образовании в Российской Федерации», Положением о порядке приема, перевода и отчисления воспитанников ДОУ и Уставом дошкольного образовательного учреждения».</w:t>
            </w:r>
          </w:p>
          <w:p w:rsidR="005F1A87" w:rsidRPr="003D779D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«Срок полномочий Педагогического совета МБДОУ детский сад № 1 «Тополек» - бессрочно».</w:t>
            </w:r>
          </w:p>
        </w:tc>
      </w:tr>
      <w:tr w:rsidR="005F1A87" w:rsidRPr="003D779D" w:rsidTr="007F0280">
        <w:tc>
          <w:tcPr>
            <w:tcW w:w="2582" w:type="dxa"/>
          </w:tcPr>
          <w:p w:rsidR="005F1A87" w:rsidRPr="0035308F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35308F">
              <w:rPr>
                <w:rFonts w:ascii="Times New Roman" w:hAnsi="Times New Roman" w:cs="Times New Roman"/>
                <w:sz w:val="24"/>
                <w:szCs w:val="24"/>
              </w:rPr>
              <w:t>Управляющий совет Учреждения</w:t>
            </w:r>
          </w:p>
        </w:tc>
        <w:tc>
          <w:tcPr>
            <w:tcW w:w="7908" w:type="dxa"/>
          </w:tcPr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 Учреждения.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Управляющий совет Учреждения состоит из следующих категорий участников образовательного процесса: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родителей (законных представителей) воспитанников;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(в т.ч. руководитель Учреждения);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представитель учредителя;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кооптированные члены.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Структура, численность, компетенция Управляющего совета, порядок его формирования и организация деятельности регламентируется Уставом Учреждения.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ab/>
              <w:t>Члены Управляющего совета из числа родителей (законных представителей) воспитанников избираются на общем родительском собрании.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Члены Управляющего совета из числа работников МБДОУ избираются общим Собранием работников Учреждения. </w:t>
            </w:r>
          </w:p>
          <w:p w:rsidR="005F1A8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членов Управляющего совета из работников не может превышать одной четверти от общего числа членов совета. После проведения процедуры кооптации Управляющий совет считается сформированным и приступает к осуществлению своих полномочий. На первом заседании сформированный в полном составе Управляющий совет выбирает из своего числа постоянного на срок полномочий Управляющего совета председателя, заместителя и секретаря Управляющего совета.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каждый член Совета ДОУ обладает одним голосом, в случае равенства голосов решающим является голос председательствующего в заседании;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решения Совета принимаются открытым голосованием простым большинством голосов от числа присутствующих на заседании членов Совета дошкольного образовательного учреждения и оформляются протоколом;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с согласия всех его членов могут быть приняты 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заочным голосованием (опросным листом). В этом случае решение считается принятым, если за решение заочно проголосовали (высказались) более половины всех членов Управляющего совета дошкольного образовательного учреждения, имеющих право решающего или совещательного голоса».</w:t>
            </w:r>
          </w:p>
          <w:p w:rsidR="005F1A87" w:rsidRPr="003D779D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         Члены Управляющего совета избираются сроком на 2 года.</w:t>
            </w:r>
          </w:p>
        </w:tc>
      </w:tr>
    </w:tbl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893A5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F1A87" w:rsidRDefault="005F1A87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F1A87" w:rsidRPr="002C4EBD" w:rsidRDefault="005F1A87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C4EBD">
        <w:rPr>
          <w:b/>
          <w:color w:val="000000"/>
          <w:sz w:val="28"/>
          <w:szCs w:val="28"/>
        </w:rPr>
        <w:t>СТРУКТУРА УПРАВЛЕНИЯ УЧРЕЖДЕНИЕМ</w:t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C6C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6164580"/>
            <wp:effectExtent l="95250" t="0" r="79375" b="0"/>
            <wp:docPr id="28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893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lastRenderedPageBreak/>
        <w:t>Раздел 3. Оценка образовательной деятельности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1. Документы, в соответствии с которыми ведется образовательная деятельность: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779D">
        <w:rPr>
          <w:rFonts w:ascii="Times New Roman" w:hAnsi="Times New Roman" w:cs="Times New Roman"/>
          <w:bCs/>
          <w:sz w:val="24"/>
          <w:szCs w:val="24"/>
        </w:rPr>
        <w:t>Федеральный закон от 29.12.2012 N 273-ФЗ "Об образовании в Российской Федерации"</w:t>
      </w:r>
    </w:p>
    <w:p w:rsidR="005F1A87" w:rsidRPr="003D779D" w:rsidRDefault="005F1A87" w:rsidP="005F1A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г. N 1155)</w:t>
      </w:r>
    </w:p>
    <w:p w:rsidR="005F1A87" w:rsidRPr="003D779D" w:rsidRDefault="005F1A87" w:rsidP="005F1A87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D779D">
        <w:rPr>
          <w:rFonts w:ascii="Times New Roman" w:hAnsi="Times New Roman" w:cs="Times New Roman"/>
          <w:bCs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(Санитарно-эпидемиологические п</w:t>
      </w:r>
      <w:r w:rsidR="00903302">
        <w:rPr>
          <w:rFonts w:ascii="Times New Roman" w:hAnsi="Times New Roman" w:cs="Times New Roman"/>
          <w:bCs/>
          <w:sz w:val="24"/>
          <w:szCs w:val="24"/>
        </w:rPr>
        <w:t xml:space="preserve">равила и нормативы </w:t>
      </w:r>
      <w:proofErr w:type="spellStart"/>
      <w:r w:rsidR="00903302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="00903302">
        <w:rPr>
          <w:rFonts w:ascii="Times New Roman" w:hAnsi="Times New Roman" w:cs="Times New Roman"/>
          <w:bCs/>
          <w:sz w:val="24"/>
          <w:szCs w:val="24"/>
        </w:rPr>
        <w:t xml:space="preserve"> 2.4. 3648-20</w:t>
      </w:r>
      <w:r w:rsidRPr="003D779D">
        <w:rPr>
          <w:rFonts w:ascii="Times New Roman" w:hAnsi="Times New Roman" w:cs="Times New Roman"/>
          <w:bCs/>
          <w:sz w:val="24"/>
          <w:szCs w:val="24"/>
        </w:rPr>
        <w:t>)</w:t>
      </w:r>
    </w:p>
    <w:p w:rsidR="005F1A87" w:rsidRPr="003D779D" w:rsidRDefault="005F1A87" w:rsidP="005F1A8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МБ</w:t>
      </w:r>
      <w:r>
        <w:rPr>
          <w:rFonts w:ascii="Times New Roman" w:hAnsi="Times New Roman" w:cs="Times New Roman"/>
          <w:bCs/>
          <w:sz w:val="24"/>
          <w:szCs w:val="24"/>
        </w:rPr>
        <w:t>ДОУ д</w:t>
      </w:r>
      <w:r w:rsidRPr="003D779D">
        <w:rPr>
          <w:rFonts w:ascii="Times New Roman" w:hAnsi="Times New Roman" w:cs="Times New Roman"/>
          <w:bCs/>
          <w:sz w:val="24"/>
          <w:szCs w:val="24"/>
        </w:rPr>
        <w:t>етский сад</w:t>
      </w:r>
      <w:r>
        <w:rPr>
          <w:rFonts w:ascii="Times New Roman" w:hAnsi="Times New Roman" w:cs="Times New Roman"/>
          <w:bCs/>
          <w:sz w:val="24"/>
          <w:szCs w:val="24"/>
        </w:rPr>
        <w:t xml:space="preserve"> №1 «Тополек» Каменского района Ростовской области.</w:t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Pr="003D779D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2. Основные образовательные программы с указанием количества обучающихся, групп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МБ</w:t>
      </w:r>
      <w:r>
        <w:rPr>
          <w:rFonts w:ascii="Times New Roman" w:hAnsi="Times New Roman" w:cs="Times New Roman"/>
          <w:bCs/>
          <w:sz w:val="24"/>
          <w:szCs w:val="24"/>
        </w:rPr>
        <w:t>ДОУ д</w:t>
      </w:r>
      <w:r w:rsidRPr="003D779D">
        <w:rPr>
          <w:rFonts w:ascii="Times New Roman" w:hAnsi="Times New Roman" w:cs="Times New Roman"/>
          <w:bCs/>
          <w:sz w:val="24"/>
          <w:szCs w:val="24"/>
        </w:rPr>
        <w:t>етский сад</w:t>
      </w:r>
      <w:r>
        <w:rPr>
          <w:rFonts w:ascii="Times New Roman" w:hAnsi="Times New Roman" w:cs="Times New Roman"/>
          <w:bCs/>
          <w:sz w:val="24"/>
          <w:szCs w:val="24"/>
        </w:rPr>
        <w:t xml:space="preserve"> №1 «Тополек» Каменского района Ростовской области </w:t>
      </w:r>
      <w:r w:rsidRPr="003D779D">
        <w:rPr>
          <w:rFonts w:ascii="Times New Roman" w:hAnsi="Times New Roman" w:cs="Times New Roman"/>
          <w:bCs/>
          <w:sz w:val="24"/>
          <w:szCs w:val="24"/>
        </w:rPr>
        <w:t xml:space="preserve">разработана на основе Основной образовательной программы дошкольного образования «От рождения до школы» под ред. </w:t>
      </w:r>
      <w:proofErr w:type="spellStart"/>
      <w:r w:rsidRPr="003D779D">
        <w:rPr>
          <w:rFonts w:ascii="Times New Roman" w:hAnsi="Times New Roman" w:cs="Times New Roman"/>
          <w:bCs/>
          <w:sz w:val="24"/>
          <w:szCs w:val="24"/>
        </w:rPr>
        <w:t>Н.Е.Вераксы</w:t>
      </w:r>
      <w:proofErr w:type="spellEnd"/>
      <w:r w:rsidRPr="003D779D">
        <w:rPr>
          <w:rFonts w:ascii="Times New Roman" w:hAnsi="Times New Roman" w:cs="Times New Roman"/>
          <w:bCs/>
          <w:sz w:val="24"/>
          <w:szCs w:val="24"/>
        </w:rPr>
        <w:t>, Т.С.Комаровой, М.А.Васильевой.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D779D">
        <w:rPr>
          <w:rFonts w:ascii="Times New Roman" w:hAnsi="Times New Roman" w:cs="Times New Roman"/>
          <w:i/>
          <w:sz w:val="24"/>
          <w:szCs w:val="24"/>
        </w:rPr>
        <w:t xml:space="preserve">Структура </w:t>
      </w:r>
      <w:r w:rsidR="00E20D68">
        <w:rPr>
          <w:rFonts w:ascii="Times New Roman" w:hAnsi="Times New Roman" w:cs="Times New Roman"/>
          <w:i/>
          <w:sz w:val="24"/>
          <w:szCs w:val="24"/>
        </w:rPr>
        <w:t>и количество групп на 01.09.2021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Фактическая наполн</w:t>
      </w:r>
      <w:r w:rsidR="00E20D68">
        <w:rPr>
          <w:rFonts w:ascii="Times New Roman" w:hAnsi="Times New Roman" w:cs="Times New Roman"/>
          <w:sz w:val="24"/>
          <w:szCs w:val="24"/>
        </w:rPr>
        <w:t>яемость в 2021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E20D68">
        <w:rPr>
          <w:rFonts w:ascii="Times New Roman" w:hAnsi="Times New Roman" w:cs="Times New Roman"/>
          <w:sz w:val="24"/>
          <w:szCs w:val="24"/>
        </w:rPr>
        <w:t xml:space="preserve"> составила 83</w:t>
      </w:r>
      <w:r w:rsidRPr="003D779D">
        <w:rPr>
          <w:rFonts w:ascii="Times New Roman" w:hAnsi="Times New Roman" w:cs="Times New Roman"/>
          <w:sz w:val="24"/>
          <w:szCs w:val="24"/>
        </w:rPr>
        <w:t xml:space="preserve"> воспитанников в 4 возрастных группах. 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младшая группа </w:t>
      </w:r>
      <w:r w:rsidRPr="003D779D">
        <w:rPr>
          <w:rFonts w:ascii="Times New Roman" w:hAnsi="Times New Roman" w:cs="Times New Roman"/>
          <w:sz w:val="24"/>
          <w:szCs w:val="24"/>
        </w:rPr>
        <w:t xml:space="preserve"> - </w:t>
      </w:r>
      <w:r w:rsidR="00E20D68">
        <w:rPr>
          <w:rFonts w:ascii="Times New Roman" w:hAnsi="Times New Roman" w:cs="Times New Roman"/>
          <w:sz w:val="24"/>
          <w:szCs w:val="24"/>
        </w:rPr>
        <w:t>17</w:t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группа </w:t>
      </w:r>
      <w:r w:rsidRPr="003D779D">
        <w:rPr>
          <w:rFonts w:ascii="Times New Roman" w:hAnsi="Times New Roman" w:cs="Times New Roman"/>
          <w:sz w:val="24"/>
          <w:szCs w:val="24"/>
        </w:rPr>
        <w:t xml:space="preserve"> - </w:t>
      </w:r>
      <w:r w:rsidR="00E20D68">
        <w:rPr>
          <w:rFonts w:ascii="Times New Roman" w:hAnsi="Times New Roman" w:cs="Times New Roman"/>
          <w:sz w:val="24"/>
          <w:szCs w:val="24"/>
        </w:rPr>
        <w:t>22</w:t>
      </w:r>
    </w:p>
    <w:p w:rsidR="005F1A87" w:rsidRPr="003D779D" w:rsidRDefault="00E20D68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- 22</w:t>
      </w:r>
      <w:r w:rsidR="005F1A87" w:rsidRPr="003D7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группа </w:t>
      </w:r>
      <w:r w:rsidRPr="003D779D">
        <w:rPr>
          <w:rFonts w:ascii="Times New Roman" w:hAnsi="Times New Roman" w:cs="Times New Roman"/>
          <w:sz w:val="24"/>
          <w:szCs w:val="24"/>
        </w:rPr>
        <w:t xml:space="preserve"> - </w:t>
      </w:r>
      <w:r w:rsidR="00E20D68">
        <w:rPr>
          <w:rFonts w:ascii="Times New Roman" w:hAnsi="Times New Roman" w:cs="Times New Roman"/>
          <w:sz w:val="24"/>
          <w:szCs w:val="24"/>
        </w:rPr>
        <w:t>22</w:t>
      </w:r>
      <w:r w:rsidRPr="003D7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779D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3D779D">
        <w:rPr>
          <w:rFonts w:ascii="Times New Roman" w:hAnsi="Times New Roman" w:cs="Times New Roman"/>
          <w:b/>
          <w:sz w:val="24"/>
          <w:szCs w:val="24"/>
        </w:rPr>
        <w:t xml:space="preserve"> с ОВЗ в МБДОУ по </w:t>
      </w:r>
      <w:r w:rsidR="00E20D68">
        <w:rPr>
          <w:rFonts w:ascii="Times New Roman" w:hAnsi="Times New Roman" w:cs="Times New Roman"/>
          <w:b/>
          <w:sz w:val="24"/>
          <w:szCs w:val="24"/>
        </w:rPr>
        <w:t>состоянию на 01.09.2021</w:t>
      </w:r>
      <w:r w:rsidRPr="003D779D">
        <w:rPr>
          <w:rFonts w:ascii="Times New Roman" w:hAnsi="Times New Roman" w:cs="Times New Roman"/>
          <w:b/>
          <w:sz w:val="24"/>
          <w:szCs w:val="24"/>
        </w:rPr>
        <w:t xml:space="preserve"> год отсутствуют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Все дети являются потенциально способными к усвоению материала образовательных программ и не имеют противопоказаний для участия в занятиях, направленных на более глубокое их развитие. 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Pr="003D779D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C81DA5" w:rsidRDefault="005F1A87" w:rsidP="000652D6">
      <w:pPr>
        <w:pStyle w:val="a6"/>
        <w:ind w:right="-850"/>
        <w:rPr>
          <w:rFonts w:ascii="Times New Roman" w:hAnsi="Times New Roman" w:cs="Times New Roman"/>
          <w:b/>
          <w:bCs/>
          <w:sz w:val="24"/>
          <w:szCs w:val="24"/>
        </w:rPr>
      </w:pPr>
      <w:r w:rsidRPr="00C81DA5">
        <w:rPr>
          <w:rFonts w:ascii="Times New Roman" w:hAnsi="Times New Roman" w:cs="Times New Roman"/>
          <w:b/>
          <w:bCs/>
          <w:sz w:val="24"/>
          <w:szCs w:val="24"/>
        </w:rPr>
        <w:t>3. Расписание непосредственно образовательной деятельности (НОД) н</w:t>
      </w:r>
      <w:r w:rsidR="00E20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2021</w:t>
      </w:r>
      <w:r w:rsidRPr="00C81D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</w:t>
      </w:r>
    </w:p>
    <w:p w:rsidR="005F1A87" w:rsidRPr="003D779D" w:rsidRDefault="005F1A87" w:rsidP="005F1A8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126"/>
        <w:gridCol w:w="2268"/>
        <w:gridCol w:w="2410"/>
        <w:gridCol w:w="2268"/>
      </w:tblGrid>
      <w:tr w:rsidR="000652D6" w:rsidTr="008753F4">
        <w:tc>
          <w:tcPr>
            <w:tcW w:w="1101" w:type="dxa"/>
          </w:tcPr>
          <w:p w:rsidR="000652D6" w:rsidRPr="004E323E" w:rsidRDefault="000652D6" w:rsidP="00065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652D6" w:rsidRPr="004E323E" w:rsidRDefault="000652D6" w:rsidP="000652D6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2 младшая группа</w:t>
            </w:r>
          </w:p>
        </w:tc>
        <w:tc>
          <w:tcPr>
            <w:tcW w:w="2268" w:type="dxa"/>
          </w:tcPr>
          <w:p w:rsidR="000652D6" w:rsidRPr="004E323E" w:rsidRDefault="000652D6" w:rsidP="000652D6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410" w:type="dxa"/>
          </w:tcPr>
          <w:p w:rsidR="000652D6" w:rsidRPr="004E323E" w:rsidRDefault="000652D6" w:rsidP="000652D6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268" w:type="dxa"/>
          </w:tcPr>
          <w:p w:rsidR="000652D6" w:rsidRPr="004E323E" w:rsidRDefault="000652D6" w:rsidP="000652D6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0652D6" w:rsidTr="008753F4">
        <w:trPr>
          <w:trHeight w:val="3529"/>
        </w:trPr>
        <w:tc>
          <w:tcPr>
            <w:tcW w:w="1101" w:type="dxa"/>
          </w:tcPr>
          <w:p w:rsidR="000652D6" w:rsidRPr="004E323E" w:rsidRDefault="000652D6" w:rsidP="000652D6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26" w:type="dxa"/>
          </w:tcPr>
          <w:p w:rsidR="000652D6" w:rsidRPr="00DD5293" w:rsidRDefault="000652D6" w:rsidP="000652D6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/>
              </w:rPr>
              <w:t xml:space="preserve">9.10-9.25- </w:t>
            </w:r>
            <w:r w:rsidRPr="00DD5293">
              <w:rPr>
                <w:rFonts w:ascii="Times New Roman" w:hAnsi="Times New Roman" w:cs="Times New Roman"/>
              </w:rPr>
              <w:t>Познавательно-исследовательская деятельность (ознакомление с окружающим миром)</w:t>
            </w:r>
          </w:p>
          <w:p w:rsidR="000652D6" w:rsidRPr="00DD5293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>9.35-9.50</w:t>
            </w:r>
            <w:r w:rsidRPr="00DD5293">
              <w:rPr>
                <w:rFonts w:ascii="Times New Roman" w:hAnsi="Times New Roman"/>
                <w:sz w:val="22"/>
                <w:szCs w:val="22"/>
              </w:rPr>
              <w:t>- Изобразительная деятельность</w:t>
            </w:r>
          </w:p>
          <w:p w:rsidR="000652D6" w:rsidRPr="00DD5293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DD5293">
              <w:rPr>
                <w:rFonts w:ascii="Times New Roman" w:hAnsi="Times New Roman"/>
                <w:sz w:val="22"/>
                <w:szCs w:val="22"/>
              </w:rPr>
              <w:t>(лепка/аппликация)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652D6" w:rsidRPr="004E323E" w:rsidRDefault="000652D6" w:rsidP="00065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0652D6" w:rsidRPr="004E323E" w:rsidRDefault="000652D6" w:rsidP="000652D6">
            <w:pPr>
              <w:rPr>
                <w:rFonts w:ascii="Times New Roman" w:hAnsi="Times New Roman"/>
              </w:rPr>
            </w:pPr>
          </w:p>
          <w:p w:rsidR="000652D6" w:rsidRPr="004E323E" w:rsidRDefault="000652D6" w:rsidP="000652D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652D6" w:rsidRPr="00C842BE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9.10-9.30- </w:t>
            </w:r>
            <w:r w:rsidRPr="00DD5293">
              <w:rPr>
                <w:rFonts w:ascii="Times New Roman" w:hAnsi="Times New Roman"/>
                <w:sz w:val="22"/>
                <w:szCs w:val="22"/>
              </w:rPr>
              <w:t>Коммуникативная деятельность (развитие речи)</w:t>
            </w:r>
          </w:p>
          <w:p w:rsidR="000652D6" w:rsidRPr="00767A25" w:rsidRDefault="000652D6" w:rsidP="000652D6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/>
              </w:rPr>
              <w:t xml:space="preserve">10.35- 10.55 - </w:t>
            </w:r>
            <w:r w:rsidRPr="00767A25">
              <w:rPr>
                <w:rFonts w:ascii="Times New Roman" w:hAnsi="Times New Roman" w:cs="Times New Roman"/>
              </w:rPr>
              <w:t>Изобразительная деятельность (рисование)</w:t>
            </w:r>
          </w:p>
          <w:p w:rsidR="000652D6" w:rsidRPr="004E323E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652D6" w:rsidRPr="004E323E" w:rsidRDefault="000652D6" w:rsidP="00065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15.40- </w:t>
            </w:r>
            <w:r w:rsidRPr="00DD5293">
              <w:rPr>
                <w:rFonts w:ascii="Times New Roman" w:hAnsi="Times New Roman" w:cs="Times New Roman"/>
                <w:b/>
              </w:rPr>
              <w:t>Досуг «Азбука безопасности»  (ПДД/ОБЖ)</w:t>
            </w:r>
          </w:p>
        </w:tc>
        <w:tc>
          <w:tcPr>
            <w:tcW w:w="2410" w:type="dxa"/>
          </w:tcPr>
          <w:p w:rsidR="000652D6" w:rsidRPr="004E323E" w:rsidRDefault="000652D6" w:rsidP="000652D6">
            <w:pPr>
              <w:pStyle w:val="ParagraphStyle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>9.00-9.25- Познавательно-исследовательская деятельность (ознакомление с окружающим миром)</w:t>
            </w:r>
          </w:p>
          <w:p w:rsidR="000652D6" w:rsidRPr="004E323E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>9.35-10.00-Коммуникативная деятельность (развитие речи).</w:t>
            </w:r>
          </w:p>
          <w:p w:rsidR="000652D6" w:rsidRPr="004E323E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E323E">
              <w:rPr>
                <w:rFonts w:ascii="Times New Roman" w:hAnsi="Times New Roman"/>
                <w:sz w:val="22"/>
                <w:szCs w:val="22"/>
              </w:rPr>
              <w:t>10.10-10.35- Физическая культура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  <w:p w:rsidR="000652D6" w:rsidRDefault="000652D6" w:rsidP="000652D6">
            <w:pPr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</w:rPr>
              <w:t xml:space="preserve">  </w:t>
            </w: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0652D6" w:rsidRPr="007818CA" w:rsidRDefault="000652D6" w:rsidP="000652D6">
            <w:pPr>
              <w:rPr>
                <w:rFonts w:ascii="Times New Roman" w:hAnsi="Times New Roman" w:cs="Times New Roman"/>
                <w:b/>
              </w:rPr>
            </w:pPr>
            <w:r w:rsidRPr="007818CA">
              <w:rPr>
                <w:rFonts w:ascii="Times New Roman" w:hAnsi="Times New Roman" w:cs="Times New Roman"/>
                <w:b/>
                <w:bCs/>
              </w:rPr>
              <w:t>15.15-</w:t>
            </w:r>
            <w:r w:rsidRPr="007818CA">
              <w:rPr>
                <w:rFonts w:ascii="Times New Roman" w:hAnsi="Times New Roman" w:cs="Times New Roman"/>
                <w:b/>
              </w:rPr>
              <w:t xml:space="preserve"> Объединение «Веселый карандаш»</w:t>
            </w:r>
            <w:r>
              <w:rPr>
                <w:rFonts w:ascii="Times New Roman" w:hAnsi="Times New Roman" w:cs="Times New Roman"/>
                <w:b/>
              </w:rPr>
              <w:t xml:space="preserve"> (занятие)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E323E">
              <w:rPr>
                <w:rFonts w:ascii="Times New Roman" w:hAnsi="Times New Roman" w:cs="Times New Roman"/>
              </w:rPr>
              <w:t>.40 –Досуг «Азбука безопасности» (ПДД/ОБЖ)</w:t>
            </w:r>
          </w:p>
        </w:tc>
        <w:tc>
          <w:tcPr>
            <w:tcW w:w="2268" w:type="dxa"/>
          </w:tcPr>
          <w:p w:rsidR="000652D6" w:rsidRPr="004E323E" w:rsidRDefault="000652D6" w:rsidP="000652D6">
            <w:pPr>
              <w:pStyle w:val="ParagraphStyle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>9.00-9.30-  Физическая культур</w:t>
            </w:r>
            <w:proofErr w:type="gramStart"/>
            <w:r w:rsidRPr="004E323E">
              <w:rPr>
                <w:rFonts w:ascii="Times New Roman" w:hAnsi="Times New Roman"/>
                <w:sz w:val="22"/>
                <w:szCs w:val="22"/>
              </w:rPr>
              <w:t>а(</w:t>
            </w:r>
            <w:proofErr w:type="gramEnd"/>
            <w:r w:rsidRPr="004E323E">
              <w:rPr>
                <w:rFonts w:ascii="Times New Roman" w:hAnsi="Times New Roman"/>
                <w:sz w:val="22"/>
                <w:szCs w:val="22"/>
              </w:rPr>
              <w:t>ЗОЖ)</w:t>
            </w:r>
          </w:p>
          <w:p w:rsidR="000652D6" w:rsidRPr="004E323E" w:rsidRDefault="000652D6" w:rsidP="000652D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>9.40-10.10- Познавательно-исследовательская деятельность (ознакомление с окружающим миром)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 10.20-10.50-Коммуникативная деятельность (развитие речи)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15.40 – </w:t>
            </w:r>
            <w:r>
              <w:rPr>
                <w:rFonts w:ascii="Times New Roman" w:hAnsi="Times New Roman" w:cs="Times New Roman"/>
              </w:rPr>
              <w:t xml:space="preserve"> Досуг «</w:t>
            </w:r>
            <w:r w:rsidRPr="004E323E">
              <w:rPr>
                <w:rFonts w:ascii="Times New Roman" w:hAnsi="Times New Roman" w:cs="Times New Roman"/>
              </w:rPr>
              <w:t xml:space="preserve">Лаборатория </w:t>
            </w:r>
            <w:proofErr w:type="gramStart"/>
            <w:r w:rsidRPr="004E323E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16.40 - </w:t>
            </w:r>
            <w:r w:rsidRPr="00DD5293">
              <w:rPr>
                <w:rFonts w:ascii="Times New Roman" w:hAnsi="Times New Roman" w:cs="Times New Roman"/>
              </w:rPr>
              <w:t>Объединение «Веселый карандаш»</w:t>
            </w:r>
          </w:p>
        </w:tc>
      </w:tr>
      <w:tr w:rsidR="000652D6" w:rsidTr="008753F4">
        <w:tc>
          <w:tcPr>
            <w:tcW w:w="1101" w:type="dxa"/>
          </w:tcPr>
          <w:p w:rsidR="000652D6" w:rsidRPr="004E323E" w:rsidRDefault="000652D6" w:rsidP="000652D6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26" w:type="dxa"/>
          </w:tcPr>
          <w:p w:rsidR="000652D6" w:rsidRPr="00A8027A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>9.10-9.25- Физическая культура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>на воздухе)</w:t>
            </w:r>
          </w:p>
          <w:p w:rsidR="000652D6" w:rsidRPr="004E323E" w:rsidRDefault="000652D6" w:rsidP="000652D6">
            <w:pPr>
              <w:pStyle w:val="ParagraphStyle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652D6" w:rsidRPr="004E323E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 9.35-9.50-  Познавательное развитие (формирование элементарных математических представлений)</w:t>
            </w:r>
          </w:p>
          <w:p w:rsidR="000652D6" w:rsidRPr="00DD5293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10.00-10.15 </w:t>
            </w:r>
            <w:r w:rsidRPr="00DD5293">
              <w:rPr>
                <w:rFonts w:ascii="Times New Roman" w:hAnsi="Times New Roman"/>
                <w:sz w:val="22"/>
                <w:szCs w:val="22"/>
              </w:rPr>
              <w:t>Изобразительная деятельность (конструирование)</w:t>
            </w:r>
          </w:p>
          <w:p w:rsidR="000652D6" w:rsidRPr="004E323E" w:rsidRDefault="000652D6" w:rsidP="000652D6">
            <w:pPr>
              <w:pStyle w:val="ParagraphStyle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0652D6" w:rsidRDefault="000652D6" w:rsidP="000652D6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15.40 –</w:t>
            </w:r>
            <w:r w:rsidRPr="00DD5293">
              <w:rPr>
                <w:rFonts w:ascii="Times New Roman" w:hAnsi="Times New Roman" w:cs="Times New Roman"/>
              </w:rPr>
              <w:t xml:space="preserve"> Досуг  «Маленькие исследователи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0652D6" w:rsidRPr="004E323E" w:rsidRDefault="000652D6" w:rsidP="000652D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 9.10-9.30- Познавательно-исследовательская деятельность (формирование элементарных математических представлений).</w:t>
            </w:r>
          </w:p>
          <w:p w:rsidR="000652D6" w:rsidRPr="004E323E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>9.40-10.00 - Физическая культура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10.10-10.3</w:t>
            </w:r>
            <w:r w:rsidRPr="004E323E">
              <w:rPr>
                <w:rFonts w:ascii="Times New Roman" w:hAnsi="Times New Roman" w:cs="Times New Roman"/>
                <w:bCs/>
              </w:rPr>
              <w:t>0</w:t>
            </w:r>
            <w:r w:rsidRPr="004E323E">
              <w:rPr>
                <w:rFonts w:ascii="Times New Roman" w:hAnsi="Times New Roman" w:cs="Times New Roman"/>
                <w:b/>
                <w:bCs/>
              </w:rPr>
              <w:t>-</w:t>
            </w:r>
            <w:r w:rsidRPr="004E323E">
              <w:rPr>
                <w:rFonts w:ascii="Times New Roman" w:hAnsi="Times New Roman" w:cs="Times New Roman"/>
              </w:rPr>
              <w:t xml:space="preserve"> Изобразительная деятельность (конструирование)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652D6" w:rsidRPr="004E323E" w:rsidRDefault="000652D6" w:rsidP="00065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</w:rPr>
              <w:t>15.40 – Познавательно-исследовательская деятельность (Казачество)</w:t>
            </w:r>
          </w:p>
        </w:tc>
        <w:tc>
          <w:tcPr>
            <w:tcW w:w="2410" w:type="dxa"/>
          </w:tcPr>
          <w:p w:rsidR="000652D6" w:rsidRPr="004E323E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>9.00-9.25-  Познавательно-исследовательская деятельность (формирование элементарных математических пред</w:t>
            </w:r>
            <w:r w:rsidRPr="004E323E">
              <w:rPr>
                <w:rFonts w:ascii="Times New Roman" w:hAnsi="Times New Roman"/>
                <w:spacing w:val="-15"/>
                <w:sz w:val="22"/>
                <w:szCs w:val="22"/>
              </w:rPr>
              <w:t>ст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>авл</w:t>
            </w:r>
            <w:r w:rsidRPr="004E323E">
              <w:rPr>
                <w:rFonts w:ascii="Times New Roman" w:hAnsi="Times New Roman"/>
                <w:spacing w:val="-15"/>
                <w:sz w:val="22"/>
                <w:szCs w:val="22"/>
              </w:rPr>
              <w:t>е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>ний).</w:t>
            </w:r>
          </w:p>
          <w:p w:rsidR="000652D6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>9.35-10.00 – И</w:t>
            </w:r>
            <w:r>
              <w:rPr>
                <w:rFonts w:ascii="Times New Roman" w:hAnsi="Times New Roman"/>
                <w:sz w:val="22"/>
                <w:szCs w:val="22"/>
              </w:rPr>
              <w:t>зобразительная деятельность (лепка/аппликация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0652D6" w:rsidRPr="00A8027A" w:rsidRDefault="000652D6" w:rsidP="000652D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10.10-10.25-</w:t>
            </w:r>
            <w:r w:rsidRPr="004E323E">
              <w:rPr>
                <w:rFonts w:ascii="Times New Roman" w:hAnsi="Times New Roman"/>
              </w:rPr>
              <w:t xml:space="preserve"> </w:t>
            </w:r>
            <w:r w:rsidRPr="00DD5293">
              <w:rPr>
                <w:rFonts w:ascii="Times New Roman" w:hAnsi="Times New Roman" w:cs="Times New Roman"/>
              </w:rPr>
              <w:t>Познавательно-исследовательская деятельность (Казачество)</w:t>
            </w:r>
            <w:r w:rsidRPr="00A8027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652D6" w:rsidRPr="000414F1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0652D6" w:rsidRPr="004E323E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652D6" w:rsidRPr="004E323E" w:rsidRDefault="000652D6" w:rsidP="00065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</w:rPr>
              <w:t xml:space="preserve"> </w:t>
            </w: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16.40 - </w:t>
            </w:r>
            <w:r w:rsidRPr="00DD5293">
              <w:rPr>
                <w:rFonts w:ascii="Times New Roman" w:hAnsi="Times New Roman" w:cs="Times New Roman"/>
              </w:rPr>
              <w:t>Объединение «Веселый карандаш»</w:t>
            </w:r>
          </w:p>
        </w:tc>
        <w:tc>
          <w:tcPr>
            <w:tcW w:w="2268" w:type="dxa"/>
          </w:tcPr>
          <w:p w:rsidR="000652D6" w:rsidRPr="004E323E" w:rsidRDefault="000652D6" w:rsidP="000652D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 9.00-9.30-Познавательно-исследовательская деятельность (формирование элементарных математических представлений).</w:t>
            </w:r>
          </w:p>
          <w:p w:rsidR="000652D6" w:rsidRPr="004E323E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>9.40-10.10- Изобразительная деятельность (конструирование)</w:t>
            </w:r>
          </w:p>
          <w:p w:rsidR="000652D6" w:rsidRPr="004E323E" w:rsidRDefault="000652D6" w:rsidP="000652D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>10.20-10.50-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Познавательная деятельность (казачество)</w:t>
            </w:r>
          </w:p>
          <w:p w:rsidR="000652D6" w:rsidRPr="004E323E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</w:rPr>
              <w:t xml:space="preserve">      </w:t>
            </w: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0652D6" w:rsidRPr="007818CA" w:rsidRDefault="000652D6" w:rsidP="000652D6">
            <w:pPr>
              <w:rPr>
                <w:rFonts w:ascii="Times New Roman" w:hAnsi="Times New Roman" w:cs="Times New Roman"/>
                <w:b/>
              </w:rPr>
            </w:pPr>
            <w:r w:rsidRPr="007818CA">
              <w:rPr>
                <w:rFonts w:ascii="Times New Roman" w:hAnsi="Times New Roman" w:cs="Times New Roman"/>
                <w:b/>
              </w:rPr>
              <w:t>15.40</w:t>
            </w:r>
            <w:r w:rsidRPr="004E323E">
              <w:rPr>
                <w:rFonts w:ascii="Times New Roman" w:hAnsi="Times New Roman" w:cs="Times New Roman"/>
              </w:rPr>
              <w:t xml:space="preserve"> </w:t>
            </w:r>
            <w:r w:rsidRPr="007818CA">
              <w:rPr>
                <w:rFonts w:ascii="Times New Roman" w:hAnsi="Times New Roman" w:cs="Times New Roman"/>
                <w:b/>
              </w:rPr>
              <w:t>– Объединение «Веселый карандаш»</w:t>
            </w:r>
            <w:r>
              <w:rPr>
                <w:rFonts w:ascii="Times New Roman" w:hAnsi="Times New Roman" w:cs="Times New Roman"/>
                <w:b/>
              </w:rPr>
              <w:t xml:space="preserve"> (занятие)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</w:t>
            </w:r>
            <w:r w:rsidRPr="004E323E">
              <w:rPr>
                <w:rFonts w:ascii="Times New Roman" w:hAnsi="Times New Roman" w:cs="Times New Roman"/>
              </w:rPr>
              <w:t xml:space="preserve"> – Досуг </w:t>
            </w:r>
            <w:r w:rsidRPr="004E323E">
              <w:rPr>
                <w:rFonts w:ascii="Times New Roman" w:hAnsi="Times New Roman" w:cs="Times New Roman"/>
              </w:rPr>
              <w:lastRenderedPageBreak/>
              <w:t>«Азбука безопасности» (ПДД/ОБЖ</w:t>
            </w:r>
            <w:proofErr w:type="gramStart"/>
            <w:r w:rsidRPr="004E32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0652D6" w:rsidRPr="004E323E" w:rsidRDefault="000652D6" w:rsidP="000652D6">
            <w:pPr>
              <w:rPr>
                <w:rFonts w:ascii="Times New Roman" w:hAnsi="Times New Roman" w:cs="Times New Roman"/>
              </w:rPr>
            </w:pPr>
          </w:p>
        </w:tc>
      </w:tr>
      <w:tr w:rsidR="000652D6" w:rsidTr="008753F4">
        <w:trPr>
          <w:trHeight w:val="3393"/>
        </w:trPr>
        <w:tc>
          <w:tcPr>
            <w:tcW w:w="1101" w:type="dxa"/>
          </w:tcPr>
          <w:p w:rsidR="000652D6" w:rsidRPr="004E323E" w:rsidRDefault="000652D6" w:rsidP="000652D6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lastRenderedPageBreak/>
              <w:t>Среда</w:t>
            </w:r>
          </w:p>
        </w:tc>
        <w:tc>
          <w:tcPr>
            <w:tcW w:w="2126" w:type="dxa"/>
          </w:tcPr>
          <w:p w:rsidR="000652D6" w:rsidRPr="004E323E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>9.10-9.25-  Физическая культура (ЗОЖ)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/>
              </w:rPr>
              <w:t>9.35-9.50</w:t>
            </w:r>
            <w:r>
              <w:rPr>
                <w:rFonts w:ascii="Times New Roman" w:hAnsi="Times New Roman"/>
              </w:rPr>
              <w:t xml:space="preserve"> – </w:t>
            </w:r>
            <w:r w:rsidRPr="004E323E">
              <w:rPr>
                <w:rFonts w:ascii="Times New Roman" w:hAnsi="Times New Roman"/>
              </w:rPr>
              <w:t>Музыкальная деятельность</w:t>
            </w:r>
            <w:r w:rsidRPr="004E323E">
              <w:rPr>
                <w:rFonts w:ascii="Times New Roman" w:hAnsi="Times New Roman" w:cs="Times New Roman"/>
              </w:rPr>
              <w:t xml:space="preserve"> </w:t>
            </w:r>
          </w:p>
          <w:p w:rsidR="000652D6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652D6" w:rsidRPr="004E323E" w:rsidRDefault="000652D6" w:rsidP="000652D6">
            <w:pPr>
              <w:pStyle w:val="ParagraphStyle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10.00-10.15</w:t>
            </w:r>
            <w:r w:rsidRPr="00DD529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>Познавательно-исследовательская деятельность (Казачество)</w:t>
            </w:r>
          </w:p>
          <w:p w:rsidR="000652D6" w:rsidRPr="004E323E" w:rsidRDefault="000652D6" w:rsidP="00065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0652D6" w:rsidRPr="004E323E" w:rsidRDefault="000652D6" w:rsidP="000652D6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15.40 – </w:t>
            </w:r>
            <w:r w:rsidRPr="00DD5293">
              <w:rPr>
                <w:rFonts w:ascii="Times New Roman" w:hAnsi="Times New Roman" w:cs="Times New Roman"/>
              </w:rPr>
              <w:t>Досуг «В гостях у сказки»</w:t>
            </w:r>
          </w:p>
        </w:tc>
        <w:tc>
          <w:tcPr>
            <w:tcW w:w="2268" w:type="dxa"/>
          </w:tcPr>
          <w:p w:rsidR="000652D6" w:rsidRPr="004E323E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>9.10-9.30- Музыкальная деятельность</w:t>
            </w:r>
          </w:p>
          <w:p w:rsidR="000652D6" w:rsidRPr="00DD5293" w:rsidRDefault="000652D6" w:rsidP="000652D6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/>
              </w:rPr>
              <w:t>9.40-10.00</w:t>
            </w:r>
            <w:r w:rsidRPr="00DD5293">
              <w:rPr>
                <w:rFonts w:ascii="Times New Roman" w:hAnsi="Times New Roman"/>
              </w:rPr>
              <w:t xml:space="preserve">- </w:t>
            </w:r>
            <w:r w:rsidRPr="00DD5293">
              <w:rPr>
                <w:rFonts w:ascii="Times New Roman" w:hAnsi="Times New Roman" w:cs="Times New Roman"/>
              </w:rPr>
              <w:t xml:space="preserve">Изобразительная деятельность (рисование) </w:t>
            </w:r>
          </w:p>
          <w:p w:rsidR="000652D6" w:rsidRPr="00DD5293" w:rsidRDefault="000652D6" w:rsidP="000652D6">
            <w:pPr>
              <w:rPr>
                <w:rFonts w:ascii="Times New Roman" w:hAnsi="Times New Roman" w:cs="Times New Roman"/>
              </w:rPr>
            </w:pPr>
            <w:r w:rsidRPr="00DD5293">
              <w:rPr>
                <w:rFonts w:ascii="Times New Roman" w:hAnsi="Times New Roman" w:cs="Times New Roman"/>
              </w:rPr>
              <w:t xml:space="preserve">10.10-10.30 - </w:t>
            </w:r>
            <w:r w:rsidRPr="00DD5293">
              <w:rPr>
                <w:rFonts w:ascii="Times New Roman" w:hAnsi="Times New Roman"/>
              </w:rPr>
              <w:t>Физическая культура</w:t>
            </w:r>
            <w:r w:rsidRPr="00DD5293">
              <w:rPr>
                <w:rFonts w:ascii="Times New Roman" w:hAnsi="Times New Roman" w:cs="Times New Roman"/>
              </w:rPr>
              <w:t xml:space="preserve"> (ЗОЖ)</w:t>
            </w:r>
          </w:p>
          <w:p w:rsidR="000652D6" w:rsidRPr="004E323E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</w:rPr>
            </w:pPr>
          </w:p>
          <w:p w:rsidR="000652D6" w:rsidRPr="004E323E" w:rsidRDefault="000652D6" w:rsidP="00065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15.40 – </w:t>
            </w:r>
            <w:r w:rsidRPr="00DD5293">
              <w:rPr>
                <w:rFonts w:ascii="Times New Roman" w:hAnsi="Times New Roman" w:cs="Times New Roman"/>
              </w:rPr>
              <w:t>Досуг «Этические вечера»</w:t>
            </w:r>
          </w:p>
        </w:tc>
        <w:tc>
          <w:tcPr>
            <w:tcW w:w="2410" w:type="dxa"/>
          </w:tcPr>
          <w:p w:rsidR="000652D6" w:rsidRPr="004E323E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 9.00-9.25-  Познавательно-исследовательская деятельность (ознакомление с миром природы).</w:t>
            </w:r>
          </w:p>
          <w:p w:rsidR="000652D6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9.35-10.00 - Изобразительная деятельность </w:t>
            </w:r>
            <w:r>
              <w:rPr>
                <w:rFonts w:ascii="Times New Roman" w:hAnsi="Times New Roman"/>
                <w:sz w:val="22"/>
                <w:szCs w:val="22"/>
              </w:rPr>
              <w:t>(рисование)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10.55-11.20-</w:t>
            </w:r>
            <w:r w:rsidRPr="000414F1">
              <w:rPr>
                <w:rFonts w:ascii="Times New Roman" w:hAnsi="Times New Roman"/>
                <w:color w:val="FF0000"/>
              </w:rPr>
              <w:t xml:space="preserve"> </w:t>
            </w:r>
            <w:r w:rsidRPr="004E323E">
              <w:rPr>
                <w:rFonts w:ascii="Times New Roman" w:hAnsi="Times New Roman"/>
              </w:rPr>
              <w:t>Музыкальная деятельность</w:t>
            </w:r>
            <w:r w:rsidRPr="004E323E">
              <w:rPr>
                <w:rFonts w:ascii="Times New Roman" w:hAnsi="Times New Roman" w:cs="Times New Roman"/>
              </w:rPr>
              <w:t xml:space="preserve"> 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0652D6" w:rsidRPr="00830C7A" w:rsidRDefault="000652D6" w:rsidP="000652D6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 15.40 –</w:t>
            </w:r>
            <w:r w:rsidRPr="00830C7A">
              <w:rPr>
                <w:rFonts w:ascii="Times New Roman" w:hAnsi="Times New Roman" w:cs="Times New Roman"/>
              </w:rPr>
              <w:t xml:space="preserve"> </w:t>
            </w:r>
            <w:r w:rsidRPr="004E323E">
              <w:rPr>
                <w:rFonts w:ascii="Times New Roman" w:hAnsi="Times New Roman" w:cs="Times New Roman"/>
              </w:rPr>
              <w:t>Досуг «Маленькие исследователи</w:t>
            </w:r>
          </w:p>
        </w:tc>
        <w:tc>
          <w:tcPr>
            <w:tcW w:w="2268" w:type="dxa"/>
          </w:tcPr>
          <w:p w:rsidR="000652D6" w:rsidRPr="004E323E" w:rsidRDefault="000652D6" w:rsidP="000652D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  9.00-9.30- Познавательно-исследовательская деятельность (ознакомление с миром природы).</w:t>
            </w:r>
          </w:p>
          <w:p w:rsidR="000652D6" w:rsidRPr="008A6AE8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 9.40-10.10-</w:t>
            </w:r>
            <w:r w:rsidRPr="008A6AE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287C33">
              <w:rPr>
                <w:rFonts w:ascii="Times New Roman" w:hAnsi="Times New Roman"/>
                <w:sz w:val="22"/>
                <w:szCs w:val="22"/>
              </w:rPr>
              <w:t>Изобразительная деятельность (рисование)</w:t>
            </w:r>
          </w:p>
          <w:p w:rsidR="000652D6" w:rsidRPr="00287C33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 - 10.20-10.50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 xml:space="preserve"> Физическая культура</w:t>
            </w:r>
          </w:p>
          <w:p w:rsidR="000652D6" w:rsidRPr="004E323E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</w:rPr>
              <w:t xml:space="preserve">       </w:t>
            </w: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0652D6" w:rsidRDefault="000652D6" w:rsidP="000652D6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15.40 – </w:t>
            </w:r>
            <w:r>
              <w:rPr>
                <w:rFonts w:ascii="Times New Roman" w:hAnsi="Times New Roman" w:cs="Times New Roman"/>
              </w:rPr>
              <w:t xml:space="preserve">Объединение 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любовью к Дону!»</w:t>
            </w:r>
            <w:r w:rsidRPr="004E323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652D6" w:rsidTr="008753F4">
        <w:tc>
          <w:tcPr>
            <w:tcW w:w="1101" w:type="dxa"/>
          </w:tcPr>
          <w:p w:rsidR="000652D6" w:rsidRPr="004E323E" w:rsidRDefault="000652D6" w:rsidP="000652D6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6" w:type="dxa"/>
          </w:tcPr>
          <w:p w:rsidR="000652D6" w:rsidRPr="004E323E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E323E">
              <w:rPr>
                <w:rFonts w:ascii="Times New Roman" w:hAnsi="Times New Roman"/>
                <w:sz w:val="22"/>
                <w:szCs w:val="22"/>
              </w:rPr>
              <w:t xml:space="preserve">9.10-9.25-   Коммуникативная деятельность </w:t>
            </w:r>
            <w:r>
              <w:rPr>
                <w:rFonts w:ascii="Times New Roman" w:hAnsi="Times New Roman"/>
                <w:sz w:val="22"/>
                <w:szCs w:val="22"/>
              </w:rPr>
              <w:t>(развитие речи,</w:t>
            </w:r>
            <w:proofErr w:type="gramEnd"/>
          </w:p>
          <w:p w:rsidR="000652D6" w:rsidRPr="004E323E" w:rsidRDefault="000652D6" w:rsidP="000652D6">
            <w:pPr>
              <w:pStyle w:val="ParagraphStyle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>ознакомление с художественной литературой).</w:t>
            </w:r>
          </w:p>
          <w:p w:rsidR="000652D6" w:rsidRPr="007F5301" w:rsidRDefault="000652D6" w:rsidP="000652D6">
            <w:pPr>
              <w:rPr>
                <w:rFonts w:ascii="Times New Roman" w:hAnsi="Times New Roman"/>
              </w:rPr>
            </w:pPr>
            <w:r w:rsidRPr="00DD5293">
              <w:rPr>
                <w:rFonts w:ascii="Times New Roman" w:hAnsi="Times New Roman"/>
              </w:rPr>
              <w:t xml:space="preserve">9.35-9.50 - </w:t>
            </w:r>
            <w:r>
              <w:rPr>
                <w:rFonts w:ascii="Times New Roman" w:hAnsi="Times New Roman"/>
              </w:rPr>
              <w:t>Азбука безопасности</w:t>
            </w:r>
          </w:p>
          <w:p w:rsidR="000652D6" w:rsidRPr="007F5301" w:rsidRDefault="000652D6" w:rsidP="000652D6">
            <w:pPr>
              <w:rPr>
                <w:rFonts w:ascii="Times New Roman" w:hAnsi="Times New Roman"/>
              </w:rPr>
            </w:pPr>
            <w:r w:rsidRPr="007F5301">
              <w:rPr>
                <w:rFonts w:ascii="Times New Roman" w:hAnsi="Times New Roman"/>
              </w:rPr>
              <w:t>(ПДД/ОБЖ)</w:t>
            </w:r>
          </w:p>
          <w:p w:rsidR="000652D6" w:rsidRPr="00DD5293" w:rsidRDefault="000652D6" w:rsidP="000652D6">
            <w:pPr>
              <w:rPr>
                <w:rFonts w:ascii="Times New Roman" w:hAnsi="Times New Roman" w:cs="Times New Roman"/>
              </w:rPr>
            </w:pP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 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</w:rPr>
              <w:t xml:space="preserve">  </w:t>
            </w: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0652D6" w:rsidRPr="004E323E" w:rsidRDefault="000652D6" w:rsidP="000652D6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15.40 – </w:t>
            </w:r>
            <w:r w:rsidRPr="00DD5293">
              <w:rPr>
                <w:rFonts w:ascii="Times New Roman" w:hAnsi="Times New Roman" w:cs="Times New Roman"/>
              </w:rPr>
              <w:t>Досуг «Творческая мастерская»</w:t>
            </w:r>
            <w:r w:rsidRPr="00A8027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:rsidR="000652D6" w:rsidRPr="00DD5293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>9.10-9.30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D5293">
              <w:rPr>
                <w:rFonts w:ascii="Times New Roman" w:hAnsi="Times New Roman"/>
                <w:sz w:val="22"/>
                <w:szCs w:val="22"/>
              </w:rPr>
              <w:t>Изобразительная деятельность</w:t>
            </w:r>
          </w:p>
          <w:p w:rsidR="000652D6" w:rsidRPr="00DD5293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DD5293">
              <w:rPr>
                <w:rFonts w:ascii="Times New Roman" w:hAnsi="Times New Roman"/>
                <w:sz w:val="22"/>
                <w:szCs w:val="22"/>
              </w:rPr>
              <w:t>(лепка/аппликация)</w:t>
            </w:r>
          </w:p>
          <w:p w:rsidR="000652D6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652D6" w:rsidRPr="004E323E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652D6" w:rsidRPr="004E323E" w:rsidRDefault="000652D6" w:rsidP="000652D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9.40-10.0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>0 - Коммуникативная деятельность (ознакомление с художественной литературой)</w:t>
            </w:r>
          </w:p>
          <w:p w:rsidR="000652D6" w:rsidRPr="004E323E" w:rsidRDefault="000652D6" w:rsidP="00065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</w:rPr>
              <w:t xml:space="preserve"> 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652D6" w:rsidRPr="004E323E" w:rsidRDefault="000652D6" w:rsidP="00065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</w:rPr>
            </w:pP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</w:rPr>
              <w:t xml:space="preserve">15.40- Досуг «Маленькие исследователи» </w:t>
            </w:r>
          </w:p>
        </w:tc>
        <w:tc>
          <w:tcPr>
            <w:tcW w:w="2410" w:type="dxa"/>
          </w:tcPr>
          <w:p w:rsidR="000652D6" w:rsidRPr="004E323E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>9.00-9.25- Коммуникативная деятельность (ознакомление с художественной литературой)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/>
              </w:rPr>
              <w:t xml:space="preserve">9.35-10.00 -  </w:t>
            </w:r>
            <w:r w:rsidRPr="004E323E">
              <w:rPr>
                <w:rFonts w:ascii="Times New Roman" w:hAnsi="Times New Roman" w:cs="Times New Roman"/>
              </w:rPr>
              <w:t xml:space="preserve">Изобразительная деятельность </w:t>
            </w:r>
            <w:r>
              <w:rPr>
                <w:rFonts w:ascii="Times New Roman" w:hAnsi="Times New Roman" w:cs="Times New Roman"/>
              </w:rPr>
              <w:t>(конструирование)</w:t>
            </w:r>
          </w:p>
          <w:p w:rsidR="000652D6" w:rsidRPr="004E323E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10.55-11.20 - Физическая культура</w:t>
            </w:r>
            <w:r>
              <w:rPr>
                <w:rFonts w:ascii="Times New Roman" w:hAnsi="Times New Roman"/>
              </w:rPr>
              <w:t xml:space="preserve"> (ЗОЖ)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       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</w:rPr>
              <w:t xml:space="preserve"> </w:t>
            </w: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15.40-  </w:t>
            </w:r>
            <w:r w:rsidRPr="00830C7A">
              <w:rPr>
                <w:rFonts w:ascii="Times New Roman" w:hAnsi="Times New Roman" w:cs="Times New Roman"/>
              </w:rPr>
              <w:t>Объединение</w:t>
            </w:r>
            <w:r>
              <w:rPr>
                <w:rFonts w:ascii="Times New Roman" w:hAnsi="Times New Roman" w:cs="Times New Roman"/>
              </w:rPr>
              <w:t xml:space="preserve"> «С любовью к Дону!»</w:t>
            </w:r>
            <w:r w:rsidRPr="004E32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0652D6" w:rsidRPr="004E323E" w:rsidRDefault="000652D6" w:rsidP="000652D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  9.00-9.30- Познавательно-исследовательская деятельность (формирование элементарных математических представлений)</w:t>
            </w:r>
          </w:p>
          <w:p w:rsidR="000652D6" w:rsidRDefault="000652D6" w:rsidP="000652D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  9.40-10.10- Изобразительная деятельность (рисование)</w:t>
            </w:r>
          </w:p>
          <w:p w:rsidR="000652D6" w:rsidRPr="004E323E" w:rsidRDefault="000652D6" w:rsidP="000652D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10.20- 10.50 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szCs w:val="20"/>
              </w:rPr>
              <w:t>(</w:t>
            </w:r>
            <w:r w:rsidRPr="0086562E">
              <w:rPr>
                <w:rFonts w:ascii="Times New Roman" w:hAnsi="Times New Roman"/>
                <w:szCs w:val="20"/>
              </w:rPr>
              <w:t>на воздухе</w:t>
            </w:r>
            <w:r>
              <w:rPr>
                <w:szCs w:val="20"/>
              </w:rPr>
              <w:t>)</w:t>
            </w:r>
            <w:r w:rsidRPr="0046109B">
              <w:rPr>
                <w:i/>
                <w:szCs w:val="28"/>
              </w:rPr>
              <w:t xml:space="preserve">                                            </w:t>
            </w:r>
          </w:p>
          <w:p w:rsidR="000652D6" w:rsidRPr="004E323E" w:rsidRDefault="000652D6" w:rsidP="00065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 15.40- </w:t>
            </w:r>
            <w:proofErr w:type="spellStart"/>
            <w:r>
              <w:rPr>
                <w:rFonts w:ascii="Times New Roman" w:hAnsi="Times New Roman" w:cs="Times New Roman"/>
              </w:rPr>
              <w:t>Звукоград</w:t>
            </w:r>
            <w:proofErr w:type="spellEnd"/>
          </w:p>
          <w:p w:rsidR="000652D6" w:rsidRPr="004E323E" w:rsidRDefault="000652D6" w:rsidP="000652D6">
            <w:pPr>
              <w:rPr>
                <w:rFonts w:ascii="Times New Roman" w:hAnsi="Times New Roman" w:cs="Times New Roman"/>
              </w:rPr>
            </w:pPr>
          </w:p>
        </w:tc>
      </w:tr>
      <w:tr w:rsidR="000652D6" w:rsidTr="008753F4">
        <w:tc>
          <w:tcPr>
            <w:tcW w:w="1101" w:type="dxa"/>
          </w:tcPr>
          <w:p w:rsidR="000652D6" w:rsidRPr="004E323E" w:rsidRDefault="000652D6" w:rsidP="000652D6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6" w:type="dxa"/>
          </w:tcPr>
          <w:p w:rsidR="000652D6" w:rsidRPr="00DD5293" w:rsidRDefault="000652D6" w:rsidP="000652D6">
            <w:pPr>
              <w:pStyle w:val="ParagraphStyle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9.10-9.25-  </w:t>
            </w:r>
            <w:r w:rsidRPr="00DD5293">
              <w:rPr>
                <w:rFonts w:ascii="Times New Roman" w:hAnsi="Times New Roman"/>
                <w:sz w:val="22"/>
                <w:szCs w:val="22"/>
              </w:rPr>
              <w:t>Изобразительная деятельность (рисование)</w:t>
            </w:r>
          </w:p>
          <w:p w:rsidR="000652D6" w:rsidRPr="004E323E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52D6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52D6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652D6" w:rsidRPr="004E323E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10.10-10.25 - 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>Физическая культур</w:t>
            </w:r>
            <w:proofErr w:type="gramStart"/>
            <w:r w:rsidRPr="004E323E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4E323E">
              <w:rPr>
                <w:rFonts w:ascii="Times New Roman" w:hAnsi="Times New Roman"/>
                <w:sz w:val="22"/>
                <w:szCs w:val="22"/>
              </w:rPr>
              <w:t>на воздухе)</w:t>
            </w:r>
          </w:p>
          <w:p w:rsidR="000652D6" w:rsidRPr="00983513" w:rsidRDefault="000652D6" w:rsidP="000652D6">
            <w:pPr>
              <w:pStyle w:val="ParagraphStyle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0652D6" w:rsidRPr="00C842BE" w:rsidRDefault="000652D6" w:rsidP="000652D6">
            <w:pPr>
              <w:rPr>
                <w:rFonts w:ascii="Times New Roman" w:hAnsi="Times New Roman" w:cs="Times New Roman"/>
                <w:color w:val="FF0000"/>
              </w:rPr>
            </w:pPr>
            <w:r w:rsidRPr="004E323E">
              <w:rPr>
                <w:rFonts w:ascii="Times New Roman" w:hAnsi="Times New Roman"/>
              </w:rPr>
              <w:lastRenderedPageBreak/>
              <w:t xml:space="preserve">  9.10-9.30-</w:t>
            </w:r>
            <w:r w:rsidRPr="00C842B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E323E">
              <w:rPr>
                <w:rFonts w:ascii="Times New Roman" w:hAnsi="Times New Roman"/>
              </w:rPr>
              <w:t>Физическая культура</w:t>
            </w:r>
            <w:r w:rsidRPr="00C842B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652D6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 9.40-10.00-  </w:t>
            </w:r>
            <w:r w:rsidRPr="00DD5293">
              <w:rPr>
                <w:rFonts w:ascii="Times New Roman" w:hAnsi="Times New Roman"/>
                <w:sz w:val="22"/>
                <w:szCs w:val="22"/>
              </w:rPr>
              <w:t xml:space="preserve">Познавательно-исследовательская деятельность </w:t>
            </w:r>
            <w:r w:rsidRPr="00DD5293">
              <w:rPr>
                <w:rFonts w:ascii="Times New Roman" w:hAnsi="Times New Roman"/>
                <w:sz w:val="22"/>
                <w:szCs w:val="22"/>
              </w:rPr>
              <w:lastRenderedPageBreak/>
              <w:t>(ознакомление с окружающим миром)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15.40 – Досуг «В гостях у сказки»</w:t>
            </w:r>
          </w:p>
        </w:tc>
        <w:tc>
          <w:tcPr>
            <w:tcW w:w="2410" w:type="dxa"/>
          </w:tcPr>
          <w:p w:rsidR="000652D6" w:rsidRPr="004E323E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lastRenderedPageBreak/>
              <w:t>9.00-9.25-  Коммуникативная деятельность (развитие речи).</w:t>
            </w:r>
          </w:p>
          <w:p w:rsidR="000652D6" w:rsidRPr="00830C7A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9.35-10.00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  <w:p w:rsidR="000652D6" w:rsidRPr="004E323E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10.10-10.35 </w:t>
            </w:r>
            <w:r w:rsidRPr="004E323E">
              <w:rPr>
                <w:rFonts w:ascii="Times New Roman" w:hAnsi="Times New Roman"/>
                <w:sz w:val="22"/>
                <w:szCs w:val="22"/>
              </w:rPr>
              <w:lastRenderedPageBreak/>
              <w:t>Изобразительная деятельность</w:t>
            </w:r>
          </w:p>
          <w:p w:rsidR="000652D6" w:rsidRPr="004E323E" w:rsidRDefault="000652D6" w:rsidP="000652D6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(рисование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0652D6" w:rsidRPr="004E323E" w:rsidRDefault="000652D6" w:rsidP="00065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0652D6" w:rsidRDefault="000652D6" w:rsidP="000652D6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15.40 – Культурный досуг «Юный артист»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52D6" w:rsidRPr="007C1786" w:rsidRDefault="000652D6" w:rsidP="000652D6">
            <w:pPr>
              <w:rPr>
                <w:rFonts w:ascii="Times New Roman" w:hAnsi="Times New Roman"/>
              </w:rPr>
            </w:pPr>
            <w:r w:rsidRPr="004E323E">
              <w:rPr>
                <w:rFonts w:ascii="Times New Roman" w:hAnsi="Times New Roman"/>
              </w:rPr>
              <w:lastRenderedPageBreak/>
              <w:t>9.00-9.30- Коммуникативная деятельность (ознакомление с художественной литературой)</w:t>
            </w:r>
          </w:p>
          <w:p w:rsidR="000652D6" w:rsidRDefault="000652D6" w:rsidP="000652D6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lastRenderedPageBreak/>
              <w:t xml:space="preserve">9.40-10.10- </w:t>
            </w:r>
            <w:r w:rsidRPr="004E323E">
              <w:rPr>
                <w:rFonts w:ascii="Times New Roman" w:hAnsi="Times New Roman"/>
              </w:rPr>
              <w:t>Музыкальная деятельность</w:t>
            </w:r>
            <w:r w:rsidRPr="004E323E">
              <w:rPr>
                <w:rFonts w:ascii="Times New Roman" w:hAnsi="Times New Roman" w:cs="Times New Roman"/>
              </w:rPr>
              <w:t xml:space="preserve"> </w:t>
            </w:r>
          </w:p>
          <w:p w:rsidR="000652D6" w:rsidRDefault="000652D6" w:rsidP="00065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10.20-10.50 </w:t>
            </w:r>
            <w:r w:rsidRPr="004E323E">
              <w:rPr>
                <w:rFonts w:ascii="Times New Roman" w:hAnsi="Times New Roman" w:cs="Times New Roman"/>
              </w:rPr>
              <w:t>Изобразительная деятельность (</w:t>
            </w:r>
            <w:r w:rsidRPr="004E323E">
              <w:rPr>
                <w:rFonts w:ascii="Times New Roman" w:hAnsi="Times New Roman"/>
              </w:rPr>
              <w:t>лепка-аппликация</w:t>
            </w:r>
            <w:r w:rsidRPr="004E323E">
              <w:rPr>
                <w:rFonts w:ascii="Times New Roman" w:hAnsi="Times New Roman" w:cs="Times New Roman"/>
              </w:rPr>
              <w:t>)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</w:rPr>
            </w:pP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15.40- </w:t>
            </w:r>
            <w:r>
              <w:rPr>
                <w:rFonts w:ascii="Times New Roman" w:hAnsi="Times New Roman" w:cs="Times New Roman"/>
              </w:rPr>
              <w:t>Досуг «</w:t>
            </w:r>
            <w:r w:rsidRPr="004E323E">
              <w:rPr>
                <w:rFonts w:ascii="Times New Roman" w:hAnsi="Times New Roman" w:cs="Times New Roman"/>
              </w:rPr>
              <w:t>Юный артист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652D6" w:rsidRPr="004E323E" w:rsidRDefault="000652D6" w:rsidP="000652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D779D">
        <w:rPr>
          <w:rFonts w:ascii="Times New Roman" w:hAnsi="Times New Roman" w:cs="Times New Roman"/>
          <w:b/>
          <w:sz w:val="24"/>
          <w:szCs w:val="24"/>
        </w:rPr>
        <w:t>. Воспитательная работа и ее направления</w:t>
      </w:r>
    </w:p>
    <w:p w:rsidR="005F1A87" w:rsidRPr="003D779D" w:rsidRDefault="005F1A87" w:rsidP="005F1A87">
      <w:pPr>
        <w:pStyle w:val="a7"/>
        <w:ind w:firstLine="708"/>
        <w:jc w:val="left"/>
        <w:rPr>
          <w:rStyle w:val="a9"/>
          <w:rFonts w:ascii="Times New Roman" w:hAnsi="Times New Roman"/>
          <w:b w:val="0"/>
        </w:rPr>
      </w:pPr>
      <w:r w:rsidRPr="003D779D">
        <w:rPr>
          <w:rStyle w:val="a9"/>
          <w:rFonts w:ascii="Times New Roman" w:hAnsi="Times New Roman"/>
          <w:b w:val="0"/>
        </w:rPr>
        <w:t>Наша воспитательная работа включает в себя учебно-воспи</w:t>
      </w:r>
      <w:r w:rsidRPr="003D779D">
        <w:rPr>
          <w:rStyle w:val="a9"/>
          <w:rFonts w:ascii="Times New Roman" w:hAnsi="Times New Roman"/>
          <w:b w:val="0"/>
        </w:rPr>
        <w:softHyphen/>
        <w:t>тательный процесс, ориентированный на семейное и социальное окружение ребенка.</w:t>
      </w:r>
    </w:p>
    <w:p w:rsidR="005F1A87" w:rsidRDefault="008753F4" w:rsidP="008753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5F1A87" w:rsidRPr="0043368E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перед МБДОУ стояли</w:t>
      </w:r>
      <w:r w:rsidR="005F1A87" w:rsidRPr="003D7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5F1A87" w:rsidRPr="004336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3F4" w:rsidRDefault="008753F4" w:rsidP="008753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Pr="008753F4" w:rsidRDefault="008753F4" w:rsidP="008753F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F4">
        <w:rPr>
          <w:rFonts w:ascii="Times New Roman" w:hAnsi="Times New Roman" w:cs="Times New Roman"/>
          <w:sz w:val="24"/>
          <w:szCs w:val="24"/>
        </w:rPr>
        <w:t>Совершенствовать условия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жизнедеятельности.</w:t>
      </w:r>
    </w:p>
    <w:p w:rsidR="008753F4" w:rsidRPr="008753F4" w:rsidRDefault="008753F4" w:rsidP="008753F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F4">
        <w:rPr>
          <w:rFonts w:ascii="Times New Roman" w:hAnsi="Times New Roman" w:cs="Times New Roman"/>
          <w:sz w:val="24"/>
          <w:szCs w:val="24"/>
        </w:rPr>
        <w:t xml:space="preserve">Совершенствовать профессиональное мастерство педагогических кадров, ориентированных на применение современных образовательных технологий с целью совершенствования образовательной работы по речевому развитию дошкольников.  </w:t>
      </w:r>
    </w:p>
    <w:p w:rsidR="008753F4" w:rsidRPr="008753F4" w:rsidRDefault="008753F4" w:rsidP="008753F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F4">
        <w:rPr>
          <w:rFonts w:ascii="Times New Roman" w:hAnsi="Times New Roman" w:cs="Times New Roman"/>
          <w:sz w:val="24"/>
          <w:szCs w:val="24"/>
        </w:rPr>
        <w:t>Внедрять разнообразные формы сотрудничества, способствующие развитию конструктивного взаимодействия педагогов и родителей с детьми, обеспечивающие целостное развитие из личности.</w:t>
      </w:r>
    </w:p>
    <w:p w:rsidR="008753F4" w:rsidRPr="0043368E" w:rsidRDefault="008753F4" w:rsidP="008753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7414F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7414F7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Взаимодействие с родителями коллектив МБДОУ строит на принципе сотрудничества. При этом решаются приоритетные задачи: повышение педагогической культуры родителей; приобщение родителей к участию в жизни детского сада; изучение семьи и установление контактов с ее членами для согласования воспитательных воздействий на ребенка. Для решения этих задач используются различные формы работы: групповые родительские собрания, консультации, тренинги, круглые столы, конференции и.т.д. проведение совместных мероприятий для детей и родителей; анкетирование; наглядная информация; показ занятий для родителей; выставки совместных работ; посещение открытых мероприятий и участие в них.</w:t>
      </w:r>
    </w:p>
    <w:p w:rsidR="005F1A87" w:rsidRPr="007414F7" w:rsidRDefault="005F1A87" w:rsidP="005F1A8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4F7">
        <w:rPr>
          <w:rFonts w:ascii="Times New Roman" w:hAnsi="Times New Roman" w:cs="Times New Roman"/>
          <w:b/>
          <w:sz w:val="24"/>
          <w:szCs w:val="24"/>
        </w:rPr>
        <w:t>Социально-бытовое обеспечение воспитанников, сотрудников</w:t>
      </w:r>
      <w:r w:rsidRPr="007414F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3"/>
        <w:gridCol w:w="6131"/>
      </w:tblGrid>
      <w:tr w:rsidR="005F1A87" w:rsidRPr="007414F7" w:rsidTr="007F0280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обслуживание, профилактическая и </w:t>
            </w:r>
            <w:proofErr w:type="spell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оздоровительная работа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обслуживание воспитанников дошкольного образовательного учреждения обеспечивает медицинский 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которого Учреждение предоставляет помещение с необходимыми условиями.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   В детском саду имеется медицинский кабинет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оснащен всем 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необходимым оборудованием: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 холодильник для хранения  вакцин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•облучатель бактерицидный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 шкаф для хранения  лекарственных  средств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 аптечка для  оказания  неотложной  помощи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 ведро  с  педальной  крышкой  для  мусора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 ростомер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• весы 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•лотки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•емкость-контейнер  для  дезинфекции  инструментариев и использованных шприцев и игл.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 Проводится  профилактика  гриппа  и  ОРВИ.  Дети  получают  витамины,  которые  способствуют  правильному  течению  обменных  процессов,  оказывают  положительное  влияние  на  состояние  нервной  системы,  процесс  кроветворения  и  защитных  сил  организма.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соревнований,  а  также  пешеходные  прогулки,  экскурсии.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Под руководством инструктора по физкультуре проводится физкультурно-оздоровительная работа: комплекс закаливающих процедур с использованием природных факторов (солнце, воздух, вода), полоскание рта.  Закаливание детского организма проводится систематически во все времена года.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В ДОУ проводятся следующие оздоровительные мероприятия: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•закаливающие процедуры (точечный массаж, полоскание рта, оздоровительный бег, дыхательная гимнастика);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spell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•воздушные, солнечные ванны;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•гимнастика пробуждение после сна на постелях под музыку и хождение босиком по массажному коврику;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приём витаминов: фрукты, витамин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F1A87" w:rsidRPr="007414F7" w:rsidTr="007F0280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питания воспитанников в дошкольном образовательном учреждении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8753F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      В дошкольном образовательном учреждении  организовано 4-х разовое  питание детей на основании 10 дневного меню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        В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</w:t>
            </w:r>
            <w:proofErr w:type="spellStart"/>
            <w:r w:rsidR="008753F4">
              <w:rPr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  <w:proofErr w:type="spellEnd"/>
            <w:r w:rsidR="00875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2.4. 3648-20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интервал между приёмами пищи не превышает 4 часов во всех возрастных группах.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 Питание детей организовано с учётом следующих принципов: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выполнение режима питания;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калорийность питания, ежедневное соблюдение норм потребления продуктов;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гигиена приёма пищи;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индивидуальный подход к детям во время питания;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правильность расстановки мебели.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  Ежедневно для  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контроля  за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Оценку качества готовых блюд, кулинарного изделия  осуществляет </w:t>
            </w:r>
            <w:proofErr w:type="spell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комиссия. Выдача готовой пищи осуществляется только после проведения данного контроля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F1A87" w:rsidRPr="007414F7" w:rsidTr="007F0280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физической культуры 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   В дошкольном образовательном учреждении оборудованы: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физкультурные центры во всех возрастных группах;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 4 прогулочных участка со спортивным оборудованием.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</w:t>
            </w:r>
            <w:proofErr w:type="spell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МДОУ </w:t>
            </w:r>
          </w:p>
        </w:tc>
      </w:tr>
      <w:tr w:rsidR="005F1A87" w:rsidRPr="007414F7" w:rsidTr="007F0280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Помещения для отдыха,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суга, культурных мероприятий,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их использование в соответствии с расписанием организации непосредственной образовательной деятельности и других мероприятий, с учетом 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правоустанавливающих документов на пользование данными объектами.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Групповые помещения – 4, используются в соответствии с расписанием организации непосредственной образовательной деятельности и годовым планом  </w:t>
            </w:r>
            <w:proofErr w:type="spell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деятельности, составленного на каждый учебный год, </w:t>
            </w:r>
            <w:proofErr w:type="gramEnd"/>
          </w:p>
        </w:tc>
      </w:tr>
    </w:tbl>
    <w:p w:rsidR="005F1A87" w:rsidRPr="003D779D" w:rsidRDefault="005F1A87" w:rsidP="0027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Раздел 4. Оценка функционирования внутренней системы качества образования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D779D">
        <w:rPr>
          <w:rFonts w:ascii="Times New Roman" w:hAnsi="Times New Roman" w:cs="Times New Roman"/>
          <w:b/>
          <w:sz w:val="24"/>
          <w:szCs w:val="24"/>
        </w:rPr>
        <w:t>. Результаты оценки качества образования  на основе внутренней оценки качества образования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Внутренняя оценка качества образования проводится на основе Положения о монитори</w:t>
      </w:r>
      <w:r>
        <w:rPr>
          <w:rFonts w:ascii="Times New Roman" w:hAnsi="Times New Roman" w:cs="Times New Roman"/>
          <w:sz w:val="24"/>
          <w:szCs w:val="24"/>
        </w:rPr>
        <w:t>нге в МБДОУ.</w:t>
      </w:r>
    </w:p>
    <w:p w:rsidR="00270482" w:rsidRPr="00270482" w:rsidRDefault="005F1A87" w:rsidP="007315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Результаты внутренней оценки качества образования по образовательным областям выглядят следующим образом:</w:t>
      </w: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569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731569" w:rsidRDefault="00731569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731569" w:rsidP="005F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F1A87" w:rsidRPr="00AC2DF0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5F1A87" w:rsidRPr="00AC2DF0" w:rsidRDefault="005F1A87" w:rsidP="005F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2150" cy="3762375"/>
            <wp:effectExtent l="19050" t="0" r="19050" b="0"/>
            <wp:docPr id="3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569" w:rsidRDefault="00731569" w:rsidP="005F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569" w:rsidRDefault="00731569" w:rsidP="005F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569" w:rsidRDefault="00731569" w:rsidP="005F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569" w:rsidRDefault="00731569" w:rsidP="005F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569" w:rsidRDefault="00731569" w:rsidP="005F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569" w:rsidRDefault="00731569" w:rsidP="005F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5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3762375"/>
            <wp:effectExtent l="19050" t="0" r="9525" b="0"/>
            <wp:docPr id="31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1A87" w:rsidRPr="003D779D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569" w:rsidRDefault="00731569" w:rsidP="00731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569" w:rsidRPr="003D779D" w:rsidRDefault="00731569" w:rsidP="007315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2021</w:t>
      </w:r>
    </w:p>
    <w:p w:rsidR="00731569" w:rsidRDefault="00731569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1569" w:rsidRDefault="00731569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1569" w:rsidRDefault="00731569" w:rsidP="00731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3762375"/>
            <wp:effectExtent l="19050" t="0" r="9525" b="0"/>
            <wp:docPr id="3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1569" w:rsidRDefault="00731569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Процентные показатели развития дошкольников по образовательным областям в соответствии с ФГОС </w:t>
      </w:r>
      <w:proofErr w:type="gramStart"/>
      <w:r w:rsidRPr="003D779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D7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7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779D">
        <w:rPr>
          <w:rFonts w:ascii="Times New Roman" w:hAnsi="Times New Roman" w:cs="Times New Roman"/>
          <w:sz w:val="24"/>
          <w:szCs w:val="24"/>
        </w:rPr>
        <w:t xml:space="preserve"> сравнен</w:t>
      </w:r>
      <w:r w:rsidR="00315A52">
        <w:rPr>
          <w:rFonts w:ascii="Times New Roman" w:hAnsi="Times New Roman" w:cs="Times New Roman"/>
          <w:sz w:val="24"/>
          <w:szCs w:val="24"/>
        </w:rPr>
        <w:t>ии за три последних года, с 2019 по 2021</w:t>
      </w:r>
      <w:r w:rsidRPr="003D779D">
        <w:rPr>
          <w:rFonts w:ascii="Times New Roman" w:hAnsi="Times New Roman" w:cs="Times New Roman"/>
          <w:sz w:val="24"/>
          <w:szCs w:val="24"/>
        </w:rPr>
        <w:t xml:space="preserve">, неуклонно растут, при этом низкий уровень развития постепенно снижается, что говорит о верно выбранной стратегии работы МБДОУ. 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 xml:space="preserve">3. Результаты анкетирования родителей о качестве предоставляемых услуг за 3 года. </w:t>
      </w:r>
    </w:p>
    <w:p w:rsidR="005F1A87" w:rsidRPr="003D779D" w:rsidRDefault="005F1A87" w:rsidP="005F1A87">
      <w:pPr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</w:t>
      </w:r>
      <w:r w:rsidRPr="003D779D">
        <w:rPr>
          <w:rFonts w:ascii="Times New Roman" w:hAnsi="Times New Roman" w:cs="Times New Roman"/>
          <w:sz w:val="24"/>
          <w:szCs w:val="24"/>
        </w:rPr>
        <w:t xml:space="preserve"> показал следующую оценку родителями качества предоставляемых услуг: от</w:t>
      </w:r>
      <w:r w:rsidR="004D4C85">
        <w:rPr>
          <w:rFonts w:ascii="Times New Roman" w:hAnsi="Times New Roman" w:cs="Times New Roman"/>
          <w:sz w:val="24"/>
          <w:szCs w:val="24"/>
        </w:rPr>
        <w:t>лично -  93%, хорошо – 7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4900" cy="2266950"/>
            <wp:effectExtent l="0" t="0" r="0" b="0"/>
            <wp:docPr id="33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5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257425"/>
            <wp:effectExtent l="19050" t="0" r="19050" b="0"/>
            <wp:docPr id="3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5A52" w:rsidRDefault="00315A52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5A52" w:rsidRDefault="00315A52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5A52" w:rsidRPr="003D779D" w:rsidRDefault="00315A52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5A5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2257425"/>
            <wp:effectExtent l="19050" t="0" r="19050" b="0"/>
            <wp:docPr id="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15A52" w:rsidRDefault="00315A52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Вывод: оценка родителями (законными представителями) качества образовательных услуг, предлагаемыми МБ</w:t>
      </w:r>
      <w:r>
        <w:rPr>
          <w:rFonts w:ascii="Times New Roman" w:hAnsi="Times New Roman" w:cs="Times New Roman"/>
          <w:sz w:val="24"/>
          <w:szCs w:val="24"/>
        </w:rPr>
        <w:t>ДОУ д</w:t>
      </w:r>
      <w:r w:rsidRPr="003D779D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№1 «Тополек»</w:t>
      </w:r>
      <w:r w:rsidRPr="003D779D">
        <w:rPr>
          <w:rFonts w:ascii="Times New Roman" w:hAnsi="Times New Roman" w:cs="Times New Roman"/>
          <w:sz w:val="24"/>
          <w:szCs w:val="24"/>
        </w:rPr>
        <w:t xml:space="preserve">, достаточно высока, и в течение последних трех лет она неуклонно повышается, что говорит об эффективной работе коллектива МБДОУ. 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Раздел 5. Оценка кадрового обеспечения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1. Укомплектованность штата</w:t>
      </w:r>
    </w:p>
    <w:p w:rsidR="005F1A87" w:rsidRPr="003D779D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Вакансии в МБ</w:t>
      </w:r>
      <w:r>
        <w:rPr>
          <w:rFonts w:ascii="Times New Roman" w:hAnsi="Times New Roman" w:cs="Times New Roman"/>
          <w:sz w:val="24"/>
          <w:szCs w:val="24"/>
        </w:rPr>
        <w:t>ДОУ отсутствуют.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2. Количество педагогов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Воспитатели-8</w:t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Учитель-логопед-2</w:t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руководитель-1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культуре-1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3. Характер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истика </w:t>
      </w:r>
      <w:r w:rsidRPr="003D779D">
        <w:rPr>
          <w:rFonts w:ascii="Times New Roman" w:hAnsi="Times New Roman" w:cs="Times New Roman"/>
          <w:b/>
          <w:sz w:val="24"/>
          <w:szCs w:val="24"/>
        </w:rPr>
        <w:t>кадрового обеспечения МБДОУ</w:t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F73363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3363">
        <w:rPr>
          <w:rFonts w:ascii="Times New Roman" w:hAnsi="Times New Roman" w:cs="Times New Roman"/>
          <w:b/>
          <w:sz w:val="24"/>
          <w:szCs w:val="24"/>
        </w:rPr>
        <w:t>Образование педагогов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Высшее-7</w:t>
      </w:r>
    </w:p>
    <w:p w:rsidR="005F1A87" w:rsidRPr="003D779D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 специальное-4</w:t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За последние три года увеличилось количество педагогов, имеющих высшее педагогическое образование. Это дает возможность более качественно реализовывать Программу.</w:t>
      </w: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3363">
        <w:rPr>
          <w:rFonts w:ascii="Times New Roman" w:hAnsi="Times New Roman" w:cs="Times New Roman"/>
          <w:b/>
          <w:sz w:val="24"/>
          <w:szCs w:val="24"/>
        </w:rPr>
        <w:t>Стаж педагогов</w:t>
      </w:r>
    </w:p>
    <w:p w:rsidR="00346CB4" w:rsidRDefault="00346CB4"/>
    <w:p w:rsidR="005F1A87" w:rsidRDefault="005F1A87">
      <w:r>
        <w:t>0 до 5 лет-</w:t>
      </w:r>
      <w:r w:rsidR="00315A52">
        <w:t xml:space="preserve"> 2</w:t>
      </w:r>
    </w:p>
    <w:p w:rsidR="005F1A87" w:rsidRDefault="005F1A87">
      <w:r>
        <w:t>5 до 10 лет-</w:t>
      </w:r>
      <w:r w:rsidR="00315A52">
        <w:t>1</w:t>
      </w:r>
    </w:p>
    <w:p w:rsidR="005F1A87" w:rsidRDefault="005F1A87">
      <w:r>
        <w:t>10 до 20 лет</w:t>
      </w:r>
      <w:r w:rsidR="00270482">
        <w:t>-4</w:t>
      </w:r>
    </w:p>
    <w:p w:rsidR="005F1A87" w:rsidRDefault="005F1A87">
      <w:r>
        <w:lastRenderedPageBreak/>
        <w:t>Свыше 20 лет-</w:t>
      </w:r>
      <w:r w:rsidR="00315A52">
        <w:t>4</w:t>
      </w:r>
    </w:p>
    <w:p w:rsidR="005F1A87" w:rsidRPr="00F73363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3363">
        <w:rPr>
          <w:rFonts w:ascii="Times New Roman" w:hAnsi="Times New Roman" w:cs="Times New Roman"/>
          <w:b/>
          <w:sz w:val="24"/>
          <w:szCs w:val="24"/>
        </w:rPr>
        <w:t>Квалификационные категории</w:t>
      </w:r>
    </w:p>
    <w:p w:rsidR="005F1A87" w:rsidRDefault="005F1A87"/>
    <w:p w:rsidR="005D66F3" w:rsidRPr="002E3D4D" w:rsidRDefault="00315A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Высшая-2</w:t>
      </w:r>
    </w:p>
    <w:p w:rsidR="005D66F3" w:rsidRPr="002E3D4D" w:rsidRDefault="005D66F3">
      <w:pPr>
        <w:rPr>
          <w:rFonts w:ascii="Times New Roman" w:hAnsi="Times New Roman" w:cs="Times New Roman"/>
        </w:rPr>
      </w:pPr>
      <w:r w:rsidRPr="002E3D4D">
        <w:rPr>
          <w:rFonts w:ascii="Times New Roman" w:hAnsi="Times New Roman" w:cs="Times New Roman"/>
        </w:rPr>
        <w:t>Первая-</w:t>
      </w:r>
      <w:r w:rsidR="00315A52">
        <w:rPr>
          <w:rFonts w:ascii="Times New Roman" w:hAnsi="Times New Roman" w:cs="Times New Roman"/>
        </w:rPr>
        <w:t>4</w:t>
      </w:r>
    </w:p>
    <w:p w:rsidR="005F1A87" w:rsidRPr="002E3D4D" w:rsidRDefault="005D66F3" w:rsidP="005F1A87">
      <w:pPr>
        <w:rPr>
          <w:rFonts w:ascii="Times New Roman" w:hAnsi="Times New Roman" w:cs="Times New Roman"/>
        </w:rPr>
      </w:pPr>
      <w:r w:rsidRPr="002E3D4D">
        <w:rPr>
          <w:rFonts w:ascii="Times New Roman" w:hAnsi="Times New Roman" w:cs="Times New Roman"/>
        </w:rPr>
        <w:t>Соответствие зани</w:t>
      </w:r>
      <w:r w:rsidR="00986BE6" w:rsidRPr="002E3D4D">
        <w:rPr>
          <w:rFonts w:ascii="Times New Roman" w:hAnsi="Times New Roman" w:cs="Times New Roman"/>
        </w:rPr>
        <w:t>м</w:t>
      </w:r>
      <w:r w:rsidRPr="002E3D4D">
        <w:rPr>
          <w:rFonts w:ascii="Times New Roman" w:hAnsi="Times New Roman" w:cs="Times New Roman"/>
        </w:rPr>
        <w:t>аемой</w:t>
      </w:r>
      <w:r w:rsidR="00986BE6" w:rsidRPr="002E3D4D">
        <w:rPr>
          <w:rFonts w:ascii="Times New Roman" w:hAnsi="Times New Roman" w:cs="Times New Roman"/>
        </w:rPr>
        <w:t xml:space="preserve"> </w:t>
      </w:r>
      <w:r w:rsidRPr="002E3D4D">
        <w:rPr>
          <w:rFonts w:ascii="Times New Roman" w:hAnsi="Times New Roman" w:cs="Times New Roman"/>
        </w:rPr>
        <w:t>должности-</w:t>
      </w:r>
      <w:r w:rsidR="00986BE6" w:rsidRPr="002E3D4D">
        <w:rPr>
          <w:rFonts w:ascii="Times New Roman" w:hAnsi="Times New Roman" w:cs="Times New Roman"/>
        </w:rPr>
        <w:t xml:space="preserve"> 5</w:t>
      </w:r>
    </w:p>
    <w:p w:rsidR="005F1A87" w:rsidRPr="005F1A87" w:rsidRDefault="005F1A87" w:rsidP="005F1A87"/>
    <w:p w:rsidR="005F1A87" w:rsidRDefault="005F1A87" w:rsidP="005F1A87"/>
    <w:p w:rsidR="002E3D4D" w:rsidRDefault="002E3D4D" w:rsidP="005F1A87"/>
    <w:p w:rsidR="002E3D4D" w:rsidRDefault="002E3D4D" w:rsidP="005F1A87"/>
    <w:p w:rsidR="002E3D4D" w:rsidRDefault="002E3D4D" w:rsidP="005F1A87"/>
    <w:p w:rsidR="005F1A87" w:rsidRPr="00683722" w:rsidRDefault="005F1A87" w:rsidP="005F1A87">
      <w:pPr>
        <w:shd w:val="clear" w:color="auto" w:fill="FFFFFF"/>
        <w:spacing w:before="411" w:after="274" w:line="343" w:lineRule="atLeast"/>
        <w:ind w:left="66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Показатели деятельности МБДОУ детского сада №1 «Тополек», подлежащей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самообследованию</w:t>
      </w:r>
      <w:proofErr w:type="spellEnd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"/>
        <w:gridCol w:w="6826"/>
        <w:gridCol w:w="1929"/>
      </w:tblGrid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5"/>
            <w:bookmarkEnd w:id="0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D66F3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E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D66F3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E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6"/>
            <w:bookmarkEnd w:id="1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FE5021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D66F3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E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 </w:t>
            </w:r>
            <w:bookmarkStart w:id="2" w:name="l7"/>
            <w:bookmarkEnd w:id="2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07781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07781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07781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1F1F53" w:rsidRDefault="008D2868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5F1A87" w:rsidRPr="001F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120"/>
            <w:bookmarkEnd w:id="4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FE5021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FE5021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FE5021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82"/>
            <w:bookmarkEnd w:id="5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FE5021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21"/>
            <w:bookmarkEnd w:id="6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FE5021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FE5021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FE5021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2E3D4D" w:rsidRDefault="00FE5021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3D4D" w:rsidRPr="002E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F1A87" w:rsidRPr="002E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FE5021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83"/>
            <w:bookmarkEnd w:id="7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0F4451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22"/>
            <w:bookmarkEnd w:id="8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0F4451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84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23"/>
            <w:bookmarkEnd w:id="10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0F4451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185"/>
            <w:bookmarkEnd w:id="11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124"/>
            <w:bookmarkEnd w:id="12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1F1F53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  <w:r w:rsidR="005F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A87" w:rsidRPr="0017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Процентные показатели развития дошкольников по образовательным областям в соответствии с ФГОС </w:t>
      </w:r>
      <w:proofErr w:type="gramStart"/>
      <w:r w:rsidRPr="003D779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D7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7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779D">
        <w:rPr>
          <w:rFonts w:ascii="Times New Roman" w:hAnsi="Times New Roman" w:cs="Times New Roman"/>
          <w:sz w:val="24"/>
          <w:szCs w:val="24"/>
        </w:rPr>
        <w:t xml:space="preserve"> сравнен</w:t>
      </w:r>
      <w:r w:rsidR="000F4451">
        <w:rPr>
          <w:rFonts w:ascii="Times New Roman" w:hAnsi="Times New Roman" w:cs="Times New Roman"/>
          <w:sz w:val="24"/>
          <w:szCs w:val="24"/>
        </w:rPr>
        <w:t>ии за три последних года, с 2019 по 2021</w:t>
      </w:r>
      <w:r w:rsidRPr="003D779D">
        <w:rPr>
          <w:rFonts w:ascii="Times New Roman" w:hAnsi="Times New Roman" w:cs="Times New Roman"/>
          <w:sz w:val="24"/>
          <w:szCs w:val="24"/>
        </w:rPr>
        <w:t xml:space="preserve">, неуклонно растут, при этом низкий уровень развития постепенно снижается, что говорит о верно выбранной стратегии работы МБДОУ. </w:t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Оценка родителями (законными представителями) качества образовательных услуг, предлагаемыми МБ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3D779D">
        <w:rPr>
          <w:rFonts w:ascii="Times New Roman" w:hAnsi="Times New Roman" w:cs="Times New Roman"/>
          <w:sz w:val="24"/>
          <w:szCs w:val="24"/>
        </w:rPr>
        <w:t xml:space="preserve">, достаточно высока, и в течение последних трех лет она </w:t>
      </w:r>
      <w:r w:rsidRPr="003D779D">
        <w:rPr>
          <w:rFonts w:ascii="Times New Roman" w:hAnsi="Times New Roman" w:cs="Times New Roman"/>
          <w:sz w:val="24"/>
          <w:szCs w:val="24"/>
        </w:rPr>
        <w:lastRenderedPageBreak/>
        <w:t>неуклонно повышается, что говорит об эффективной работе коллектива МБДОУ. Вакансии в МБ</w:t>
      </w:r>
      <w:r>
        <w:rPr>
          <w:rFonts w:ascii="Times New Roman" w:hAnsi="Times New Roman" w:cs="Times New Roman"/>
          <w:sz w:val="24"/>
          <w:szCs w:val="24"/>
        </w:rPr>
        <w:t>ДОУ отсутствуют.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Pr="000F4451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4451">
        <w:rPr>
          <w:rFonts w:ascii="Times New Roman" w:hAnsi="Times New Roman" w:cs="Times New Roman"/>
          <w:b/>
          <w:sz w:val="24"/>
          <w:szCs w:val="24"/>
        </w:rPr>
        <w:t xml:space="preserve">Исходя из </w:t>
      </w:r>
      <w:proofErr w:type="spellStart"/>
      <w:r w:rsidRPr="000F4451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0F4451">
        <w:rPr>
          <w:rFonts w:ascii="Times New Roman" w:hAnsi="Times New Roman" w:cs="Times New Roman"/>
          <w:b/>
          <w:sz w:val="24"/>
          <w:szCs w:val="24"/>
        </w:rPr>
        <w:t xml:space="preserve"> МБДОУ, были </w:t>
      </w:r>
      <w:r w:rsidR="000F4451" w:rsidRPr="000F4451">
        <w:rPr>
          <w:rFonts w:ascii="Times New Roman" w:hAnsi="Times New Roman" w:cs="Times New Roman"/>
          <w:b/>
          <w:sz w:val="24"/>
          <w:szCs w:val="24"/>
        </w:rPr>
        <w:t>определены задачи на 2022</w:t>
      </w:r>
      <w:r w:rsidRPr="000F4451"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p w:rsidR="005F1A87" w:rsidRPr="000F4451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Pr="000F4451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451" w:rsidRPr="000F4451" w:rsidRDefault="000F4451" w:rsidP="000F4451">
      <w:pPr>
        <w:rPr>
          <w:rFonts w:ascii="Times New Roman" w:hAnsi="Times New Roman" w:cs="Times New Roman"/>
          <w:sz w:val="24"/>
          <w:szCs w:val="24"/>
        </w:rPr>
      </w:pPr>
      <w:r w:rsidRPr="000F4451">
        <w:rPr>
          <w:rFonts w:ascii="Times New Roman" w:hAnsi="Times New Roman" w:cs="Times New Roman"/>
          <w:sz w:val="24"/>
          <w:szCs w:val="24"/>
        </w:rPr>
        <w:t>1.  Расширить работу педагогического коллектива по развитию интереса к участию детей в подвижных и спортивных играх, физических упражнениях, активности в самостоятельной двигательной деятельности.</w:t>
      </w:r>
    </w:p>
    <w:p w:rsidR="000F4451" w:rsidRPr="000F4451" w:rsidRDefault="000F4451" w:rsidP="000F4451">
      <w:pPr>
        <w:rPr>
          <w:rFonts w:ascii="Times New Roman" w:hAnsi="Times New Roman" w:cs="Times New Roman"/>
          <w:sz w:val="24"/>
          <w:szCs w:val="24"/>
        </w:rPr>
      </w:pPr>
      <w:r w:rsidRPr="000F4451">
        <w:rPr>
          <w:rFonts w:ascii="Times New Roman" w:hAnsi="Times New Roman" w:cs="Times New Roman"/>
          <w:sz w:val="24"/>
          <w:szCs w:val="24"/>
        </w:rPr>
        <w:t>2.  Духовно-нравственное воспитание  детей дошкольного возраста  на основе народных традиций и творчества, знакомство  с культурным наследием России.</w:t>
      </w:r>
    </w:p>
    <w:p w:rsidR="000F4451" w:rsidRPr="000F4451" w:rsidRDefault="000F4451" w:rsidP="000F4451">
      <w:pPr>
        <w:rPr>
          <w:rFonts w:ascii="Times New Roman" w:hAnsi="Times New Roman" w:cs="Times New Roman"/>
          <w:sz w:val="24"/>
          <w:szCs w:val="24"/>
        </w:rPr>
      </w:pPr>
      <w:r w:rsidRPr="000F4451">
        <w:rPr>
          <w:rFonts w:ascii="Times New Roman" w:hAnsi="Times New Roman" w:cs="Times New Roman"/>
          <w:sz w:val="24"/>
          <w:szCs w:val="24"/>
        </w:rPr>
        <w:t>3. Создание условий для познавательно-исследовательской деятельности с целью повышения познавательной активности детей дошкольного возраста.</w:t>
      </w:r>
    </w:p>
    <w:p w:rsidR="000F4451" w:rsidRPr="000F4451" w:rsidRDefault="000F4451" w:rsidP="000F4451">
      <w:pPr>
        <w:rPr>
          <w:rFonts w:ascii="Times New Roman" w:hAnsi="Times New Roman" w:cs="Times New Roman"/>
          <w:sz w:val="24"/>
          <w:szCs w:val="24"/>
        </w:rPr>
      </w:pPr>
      <w:r w:rsidRPr="000F4451">
        <w:rPr>
          <w:rFonts w:ascii="Times New Roman" w:hAnsi="Times New Roman" w:cs="Times New Roman"/>
          <w:sz w:val="24"/>
          <w:szCs w:val="24"/>
        </w:rPr>
        <w:t>4. Активизировать работу педагогов по применению ИКТ  в формировании основ безопасности жизнедеятельности у детей дошкольного возраста через проектную деятельность, игры и использование практических методов.</w:t>
      </w:r>
    </w:p>
    <w:p w:rsidR="005F1A87" w:rsidRPr="005F1A87" w:rsidRDefault="005F1A87" w:rsidP="005F1A87"/>
    <w:sectPr w:rsidR="005F1A87" w:rsidRPr="005F1A87" w:rsidSect="0034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A52"/>
    <w:multiLevelType w:val="hybridMultilevel"/>
    <w:tmpl w:val="B32876D0"/>
    <w:lvl w:ilvl="0" w:tplc="2E76F000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16BA00B6"/>
    <w:multiLevelType w:val="hybridMultilevel"/>
    <w:tmpl w:val="ABF0C7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F51D60"/>
    <w:multiLevelType w:val="hybridMultilevel"/>
    <w:tmpl w:val="24D2E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D32F7"/>
    <w:multiLevelType w:val="hybridMultilevel"/>
    <w:tmpl w:val="C0E80B6A"/>
    <w:lvl w:ilvl="0" w:tplc="2E76F000">
      <w:start w:val="45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A87"/>
    <w:rsid w:val="000652D6"/>
    <w:rsid w:val="000F4451"/>
    <w:rsid w:val="00155C43"/>
    <w:rsid w:val="00184C84"/>
    <w:rsid w:val="001F1F53"/>
    <w:rsid w:val="002165B7"/>
    <w:rsid w:val="00270482"/>
    <w:rsid w:val="002E3D4D"/>
    <w:rsid w:val="00315A52"/>
    <w:rsid w:val="00346CB4"/>
    <w:rsid w:val="00376A2C"/>
    <w:rsid w:val="004D4C85"/>
    <w:rsid w:val="004F6505"/>
    <w:rsid w:val="00507781"/>
    <w:rsid w:val="00523087"/>
    <w:rsid w:val="005B2724"/>
    <w:rsid w:val="005D66F3"/>
    <w:rsid w:val="005F1A87"/>
    <w:rsid w:val="00731569"/>
    <w:rsid w:val="007F0280"/>
    <w:rsid w:val="00833F4E"/>
    <w:rsid w:val="008753F4"/>
    <w:rsid w:val="00893A5D"/>
    <w:rsid w:val="008D2868"/>
    <w:rsid w:val="00903302"/>
    <w:rsid w:val="00904451"/>
    <w:rsid w:val="00986BE6"/>
    <w:rsid w:val="00BE4C74"/>
    <w:rsid w:val="00BF7A7A"/>
    <w:rsid w:val="00C22D4B"/>
    <w:rsid w:val="00C81DA5"/>
    <w:rsid w:val="00D643FD"/>
    <w:rsid w:val="00E20D68"/>
    <w:rsid w:val="00EA6278"/>
    <w:rsid w:val="00FE5021"/>
    <w:rsid w:val="00FE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F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1A87"/>
    <w:pPr>
      <w:ind w:left="720"/>
      <w:contextualSpacing/>
    </w:pPr>
  </w:style>
  <w:style w:type="paragraph" w:styleId="a6">
    <w:name w:val="No Spacing"/>
    <w:uiPriority w:val="1"/>
    <w:qFormat/>
    <w:rsid w:val="005F1A87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Subtitle"/>
    <w:basedOn w:val="a"/>
    <w:next w:val="a"/>
    <w:link w:val="a8"/>
    <w:qFormat/>
    <w:rsid w:val="005F1A8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5F1A87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5F1A8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A87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0652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chart" Target="charts/chart2.xml"/><Relationship Id="rId5" Type="http://schemas.openxmlformats.org/officeDocument/2006/relationships/diagramData" Target="diagrams/data1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11212121212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1313131313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131313131311131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1115151515151514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11116161616161615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11116161616161611161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0.32000000000000134</c:v>
                </c:pt>
                <c:pt idx="1">
                  <c:v>0.4</c:v>
                </c:pt>
                <c:pt idx="2">
                  <c:v>0.44000000000000011</c:v>
                </c:pt>
                <c:pt idx="3">
                  <c:v>0.4</c:v>
                </c:pt>
                <c:pt idx="4">
                  <c:v>0.24000000000000021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2C-436B-8759-C813A6F686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0.67000000000000304</c:v>
                </c:pt>
                <c:pt idx="1">
                  <c:v>0.52</c:v>
                </c:pt>
                <c:pt idx="2">
                  <c:v>0.5</c:v>
                </c:pt>
                <c:pt idx="3">
                  <c:v>0.56000000000000005</c:v>
                </c:pt>
                <c:pt idx="4">
                  <c:v>0.70000000000000062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2C-436B-8759-C813A6F6862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1.0000000000000011E-2</c:v>
                </c:pt>
                <c:pt idx="1">
                  <c:v>8.0000000000000085E-2</c:v>
                </c:pt>
                <c:pt idx="2">
                  <c:v>6.000000000000006E-2</c:v>
                </c:pt>
                <c:pt idx="3">
                  <c:v>4.0000000000000042E-2</c:v>
                </c:pt>
                <c:pt idx="4">
                  <c:v>6.000000000000006E-2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2C-436B-8759-C813A6F6862E}"/>
            </c:ext>
          </c:extLst>
        </c:ser>
        <c:axId val="166179584"/>
        <c:axId val="166181120"/>
      </c:barChart>
      <c:catAx>
        <c:axId val="166179584"/>
        <c:scaling>
          <c:orientation val="minMax"/>
        </c:scaling>
        <c:axPos val="b"/>
        <c:numFmt formatCode="General" sourceLinked="0"/>
        <c:tickLblPos val="nextTo"/>
        <c:crossAx val="166181120"/>
        <c:crosses val="autoZero"/>
        <c:auto val="1"/>
        <c:lblAlgn val="ctr"/>
        <c:lblOffset val="100"/>
      </c:catAx>
      <c:valAx>
        <c:axId val="166181120"/>
        <c:scaling>
          <c:orientation val="minMax"/>
        </c:scaling>
        <c:axPos val="l"/>
        <c:majorGridlines/>
        <c:numFmt formatCode="0%" sourceLinked="1"/>
        <c:tickLblPos val="nextTo"/>
        <c:crossAx val="1661795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0.32000000000000145</c:v>
                </c:pt>
                <c:pt idx="1">
                  <c:v>0.4</c:v>
                </c:pt>
                <c:pt idx="2">
                  <c:v>0.44</c:v>
                </c:pt>
                <c:pt idx="3">
                  <c:v>0.4</c:v>
                </c:pt>
                <c:pt idx="4">
                  <c:v>0.24000000000000021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AE-4CA3-B808-4ABB35D425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0.67000000000000326</c:v>
                </c:pt>
                <c:pt idx="1">
                  <c:v>0.52</c:v>
                </c:pt>
                <c:pt idx="2">
                  <c:v>0.5</c:v>
                </c:pt>
                <c:pt idx="3">
                  <c:v>0.56000000000000005</c:v>
                </c:pt>
                <c:pt idx="4">
                  <c:v>0.70000000000000062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AE-4CA3-B808-4ABB35D425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1.0000000000000005E-2</c:v>
                </c:pt>
                <c:pt idx="1">
                  <c:v>8.0000000000000043E-2</c:v>
                </c:pt>
                <c:pt idx="2">
                  <c:v>6.0000000000000032E-2</c:v>
                </c:pt>
                <c:pt idx="3">
                  <c:v>4.0000000000000022E-2</c:v>
                </c:pt>
                <c:pt idx="4">
                  <c:v>6.0000000000000032E-2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AE-4CA3-B808-4ABB35D42594}"/>
            </c:ext>
          </c:extLst>
        </c:ser>
        <c:dLbls>
          <c:showVal val="1"/>
        </c:dLbls>
        <c:axId val="170809984"/>
        <c:axId val="170846080"/>
      </c:barChart>
      <c:catAx>
        <c:axId val="170809984"/>
        <c:scaling>
          <c:orientation val="minMax"/>
        </c:scaling>
        <c:axPos val="b"/>
        <c:numFmt formatCode="General" sourceLinked="0"/>
        <c:tickLblPos val="nextTo"/>
        <c:crossAx val="170846080"/>
        <c:crosses val="autoZero"/>
        <c:auto val="1"/>
        <c:lblAlgn val="ctr"/>
        <c:lblOffset val="100"/>
      </c:catAx>
      <c:valAx>
        <c:axId val="170846080"/>
        <c:scaling>
          <c:orientation val="minMax"/>
        </c:scaling>
        <c:axPos val="l"/>
        <c:majorGridlines/>
        <c:numFmt formatCode="0%" sourceLinked="1"/>
        <c:tickLblPos val="nextTo"/>
        <c:crossAx val="170809984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>
        <c:manualLayout>
          <c:layoutTarget val="inner"/>
          <c:xMode val="edge"/>
          <c:yMode val="edge"/>
          <c:x val="7.1921319786087012E-2"/>
          <c:y val="0.12552044918435826"/>
          <c:w val="0.90415263344936692"/>
          <c:h val="0.5070241536263663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0.32000000000000156</c:v>
                </c:pt>
                <c:pt idx="1">
                  <c:v>0.4</c:v>
                </c:pt>
                <c:pt idx="2">
                  <c:v>0.44</c:v>
                </c:pt>
                <c:pt idx="3">
                  <c:v>0.4</c:v>
                </c:pt>
                <c:pt idx="4">
                  <c:v>0.24000000000000021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AE-4CA3-B808-4ABB35D425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73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0.6700000000000037</c:v>
                </c:pt>
                <c:pt idx="1">
                  <c:v>0.52</c:v>
                </c:pt>
                <c:pt idx="2">
                  <c:v>0.5</c:v>
                </c:pt>
                <c:pt idx="3">
                  <c:v>0.56000000000000005</c:v>
                </c:pt>
                <c:pt idx="4">
                  <c:v>0.70000000000000062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AE-4CA3-B808-4ABB35D425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1.0000000000000005E-2</c:v>
                </c:pt>
                <c:pt idx="1">
                  <c:v>8.0000000000000043E-2</c:v>
                </c:pt>
                <c:pt idx="2">
                  <c:v>6.0000000000000032E-2</c:v>
                </c:pt>
                <c:pt idx="3">
                  <c:v>4.0000000000000022E-2</c:v>
                </c:pt>
                <c:pt idx="4">
                  <c:v>6.0000000000000032E-2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AE-4CA3-B808-4ABB35D42594}"/>
            </c:ext>
          </c:extLst>
        </c:ser>
        <c:dLbls>
          <c:showVal val="1"/>
        </c:dLbls>
        <c:axId val="176470656"/>
        <c:axId val="181567488"/>
      </c:barChart>
      <c:catAx>
        <c:axId val="176470656"/>
        <c:scaling>
          <c:orientation val="minMax"/>
        </c:scaling>
        <c:axPos val="b"/>
        <c:numFmt formatCode="General" sourceLinked="0"/>
        <c:tickLblPos val="nextTo"/>
        <c:crossAx val="181567488"/>
        <c:crosses val="autoZero"/>
        <c:auto val="1"/>
        <c:lblAlgn val="ctr"/>
        <c:lblOffset val="100"/>
      </c:catAx>
      <c:valAx>
        <c:axId val="181567488"/>
        <c:scaling>
          <c:orientation val="minMax"/>
        </c:scaling>
        <c:axPos val="l"/>
        <c:majorGridlines/>
        <c:numFmt formatCode="0%" sourceLinked="1"/>
        <c:tickLblPos val="nextTo"/>
        <c:crossAx val="176470656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оценка родителями качества образовательных услуг, 2019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родителями качества образовательных услуг, 2018</c:v>
                </c:pt>
              </c:strCache>
            </c:strRef>
          </c:tx>
          <c:dPt>
            <c:idx val="0"/>
            <c:explosion val="2"/>
            <c:extLst xmlns:c16r2="http://schemas.microsoft.com/office/drawing/2015/06/chart">
              <c:ext xmlns:c16="http://schemas.microsoft.com/office/drawing/2014/chart" uri="{C3380CC4-5D6E-409C-BE32-E72D297353CC}">
                <c16:uniqueId val="{00000000-1A11-474E-9DC3-3FFEF7A4245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отлично</c:v>
                </c:pt>
                <c:pt idx="1">
                  <c:v>хорошо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0.92</c:v>
                </c:pt>
                <c:pt idx="1">
                  <c:v>8.0000000000000043E-2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7D-4FAD-9553-70E86C326C81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оценка родителями качества образовательных услуг, 2020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родителями качества образовательных услуг, 2016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3</a:t>
                    </a:r>
                    <a:r>
                      <a:rPr lang="en-US"/>
                      <a:t>,00%</a:t>
                    </a:r>
                  </a:p>
                </c:rich>
              </c:tx>
              <c:dLblPos val="bestFit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,00%</a:t>
                    </a:r>
                  </a:p>
                </c:rich>
              </c:tx>
              <c:dLblPos val="bestFit"/>
              <c:showVal val="1"/>
            </c:dLbl>
            <c:spPr>
              <a:noFill/>
              <a:ln>
                <a:noFill/>
              </a:ln>
              <a:effectLst/>
            </c:spPr>
            <c:dLblPos val="bestFit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отлично</c:v>
                </c:pt>
                <c:pt idx="1">
                  <c:v>хорошо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0.91</c:v>
                </c:pt>
                <c:pt idx="1">
                  <c:v>9.0000000000000024E-2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F4-4B94-9493-EEA7268E66B1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оценка родителями качества образовательных услуг, 2021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родителями качества образовательных услуг, 2016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3</a:t>
                    </a:r>
                    <a:r>
                      <a:rPr lang="en-US"/>
                      <a:t>,00%</a:t>
                    </a:r>
                  </a:p>
                </c:rich>
              </c:tx>
              <c:dLblPos val="bestFit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,00%</a:t>
                    </a:r>
                  </a:p>
                </c:rich>
              </c:tx>
              <c:dLblPos val="bestFit"/>
              <c:showVal val="1"/>
            </c:dLbl>
            <c:spPr>
              <a:noFill/>
              <a:ln>
                <a:noFill/>
              </a:ln>
              <a:effectLst/>
            </c:spPr>
            <c:dLblPos val="bestFit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отлично</c:v>
                </c:pt>
                <c:pt idx="1">
                  <c:v>хорошо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0.91</c:v>
                </c:pt>
                <c:pt idx="1">
                  <c:v>9.0000000000000024E-2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F4-4B94-9493-EEA7268E66B1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025A49-40DD-451F-B2E6-F9754F0F4CE6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</dgm:pt>
    <dgm:pt modelId="{D65E0564-E7DD-40D3-BEFA-ED8AD53811EF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b="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    Учредитель</a:t>
          </a:r>
        </a:p>
      </dgm:t>
    </dgm:pt>
    <dgm:pt modelId="{5B70C737-EE83-4CAF-ACCB-9DDAC0461154}" type="parTrans" cxnId="{DA9FFAD1-FF88-4898-8DBA-31192F030D4C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FF1B2739-C098-438F-9647-98139FF0F9EF}" type="sibTrans" cxnId="{DA9FFAD1-FF88-4898-8DBA-31192F030D4C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68451CC5-5292-4584-A32E-95734EECFB57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b="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Заведующий</a:t>
          </a:r>
        </a:p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Карьгина Н.Н. </a:t>
          </a:r>
        </a:p>
      </dgm:t>
    </dgm:pt>
    <dgm:pt modelId="{E0E660A7-75E2-46A7-825B-620A7D8514D6}" type="parTrans" cxnId="{39A3918E-7404-41FC-A794-CE3CB9B6CD51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A8D39352-6A56-4531-9542-205BB2CA378C}" type="sibTrans" cxnId="{39A3918E-7404-41FC-A794-CE3CB9B6CD51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A0BB44AD-90E0-4ACB-8F8D-71EF0C9F4A6D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b="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Педагогический совет</a:t>
          </a:r>
        </a:p>
      </dgm:t>
    </dgm:pt>
    <dgm:pt modelId="{EB05A3DC-1299-49B2-97D5-A36702C4B92D}" type="parTrans" cxnId="{0E62E629-5925-4EE0-A6AC-351B1CAC5FC8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C0DC133B-C705-4668-81A1-19EA721C2461}" type="sibTrans" cxnId="{0E62E629-5925-4EE0-A6AC-351B1CAC5FC8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35DF1ADB-7E91-4033-A0E8-E70E049F833B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b="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Общее собрание работников</a:t>
          </a:r>
        </a:p>
      </dgm:t>
    </dgm:pt>
    <dgm:pt modelId="{ADA39D61-E0FC-46E7-B7CE-DFA3A25B746F}" type="parTrans" cxnId="{BA3719DB-0F47-4AFE-950E-B4FD8C8DF154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AB82E1BD-19CA-4285-A4A7-36210C0BD243}" type="sibTrans" cxnId="{BA3719DB-0F47-4AFE-950E-B4FD8C8DF154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4114540C-08BA-492A-AFA7-E12B6C060503}" type="asst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Профсоюзный комитет</a:t>
          </a:r>
        </a:p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Председатель</a:t>
          </a:r>
        </a:p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Артемова И.И.</a:t>
          </a:r>
        </a:p>
      </dgm:t>
    </dgm:pt>
    <dgm:pt modelId="{094EEC53-54D8-4687-9B88-852C2997C107}" type="parTrans" cxnId="{894BDD7F-22BB-4CD0-B22C-DAA195BDE702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7725BCE5-C602-4B49-90E8-146DC0209257}" type="sibTrans" cxnId="{894BDD7F-22BB-4CD0-B22C-DAA195BDE702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4A3389BE-71C3-49E3-B135-767AE085B031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b="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Управляющий совет</a:t>
          </a:r>
        </a:p>
      </dgm:t>
    </dgm:pt>
    <dgm:pt modelId="{AE0DED20-8E36-43E8-8C4B-F5BC5D868589}" type="parTrans" cxnId="{75128270-922D-45A6-A611-4F91A9035D09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246CE788-0202-4131-BA6B-C0FC1CA84906}" type="sibTrans" cxnId="{75128270-922D-45A6-A611-4F91A9035D09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D00557D7-3CD0-4405-89D2-2D19D58A8656}" type="asst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b="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Родительский комитет </a:t>
          </a:r>
        </a:p>
      </dgm:t>
    </dgm:pt>
    <dgm:pt modelId="{21BA2B7F-C7CE-4831-8C09-84FF57091F3B}" type="parTrans" cxnId="{449CC533-6D91-4FF1-9A87-763DC90749A7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19E4CD87-B58F-4393-9E6E-33F3B0CE7249}" type="sibTrans" cxnId="{449CC533-6D91-4FF1-9A87-763DC90749A7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560FF5B4-918B-4A86-AB06-16F55781A397}" type="pres">
      <dgm:prSet presAssocID="{D1025A49-40DD-451F-B2E6-F9754F0F4CE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F7FD3A1-820F-4545-9BAB-30041EF0D12D}" type="pres">
      <dgm:prSet presAssocID="{D65E0564-E7DD-40D3-BEFA-ED8AD53811EF}" presName="hierRoot1" presStyleCnt="0">
        <dgm:presLayoutVars>
          <dgm:hierBranch/>
        </dgm:presLayoutVars>
      </dgm:prSet>
      <dgm:spPr/>
    </dgm:pt>
    <dgm:pt modelId="{C3765A43-B4E1-44F4-93F8-2383E618D86E}" type="pres">
      <dgm:prSet presAssocID="{D65E0564-E7DD-40D3-BEFA-ED8AD53811EF}" presName="rootComposite1" presStyleCnt="0"/>
      <dgm:spPr/>
    </dgm:pt>
    <dgm:pt modelId="{0693D836-EF79-4622-96D6-1A825D306B27}" type="pres">
      <dgm:prSet presAssocID="{D65E0564-E7DD-40D3-BEFA-ED8AD53811E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19A75B-4D6A-4661-8277-6E1CBE120EF7}" type="pres">
      <dgm:prSet presAssocID="{D65E0564-E7DD-40D3-BEFA-ED8AD53811E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C3A3E8D-123D-476D-8125-5EF433AA5D3D}" type="pres">
      <dgm:prSet presAssocID="{D65E0564-E7DD-40D3-BEFA-ED8AD53811EF}" presName="hierChild2" presStyleCnt="0"/>
      <dgm:spPr/>
    </dgm:pt>
    <dgm:pt modelId="{66070751-6555-4912-B8C9-3A43FCE527DE}" type="pres">
      <dgm:prSet presAssocID="{E0E660A7-75E2-46A7-825B-620A7D8514D6}" presName="Name35" presStyleLbl="parChTrans1D2" presStyleIdx="0" presStyleCnt="1"/>
      <dgm:spPr/>
      <dgm:t>
        <a:bodyPr/>
        <a:lstStyle/>
        <a:p>
          <a:endParaRPr lang="ru-RU"/>
        </a:p>
      </dgm:t>
    </dgm:pt>
    <dgm:pt modelId="{BB35DA09-8C72-4E1D-98EF-2EB39183CFDB}" type="pres">
      <dgm:prSet presAssocID="{68451CC5-5292-4584-A32E-95734EECFB57}" presName="hierRoot2" presStyleCnt="0">
        <dgm:presLayoutVars>
          <dgm:hierBranch/>
        </dgm:presLayoutVars>
      </dgm:prSet>
      <dgm:spPr/>
    </dgm:pt>
    <dgm:pt modelId="{8C2BD018-1066-47F7-8FFC-E89B5DD7CBA8}" type="pres">
      <dgm:prSet presAssocID="{68451CC5-5292-4584-A32E-95734EECFB57}" presName="rootComposite" presStyleCnt="0"/>
      <dgm:spPr/>
    </dgm:pt>
    <dgm:pt modelId="{9DE99636-DA13-4988-86FF-8CCAC82B5B8D}" type="pres">
      <dgm:prSet presAssocID="{68451CC5-5292-4584-A32E-95734EECFB57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9C6A3D-D643-46E0-A930-18CB717C0D50}" type="pres">
      <dgm:prSet presAssocID="{68451CC5-5292-4584-A32E-95734EECFB57}" presName="rootConnector" presStyleLbl="node2" presStyleIdx="0" presStyleCnt="1"/>
      <dgm:spPr/>
      <dgm:t>
        <a:bodyPr/>
        <a:lstStyle/>
        <a:p>
          <a:endParaRPr lang="ru-RU"/>
        </a:p>
      </dgm:t>
    </dgm:pt>
    <dgm:pt modelId="{D513C770-2B05-48B4-92ED-EDA72A4CF24A}" type="pres">
      <dgm:prSet presAssocID="{68451CC5-5292-4584-A32E-95734EECFB57}" presName="hierChild4" presStyleCnt="0"/>
      <dgm:spPr/>
    </dgm:pt>
    <dgm:pt modelId="{68C4E068-6AC6-4AFD-AB9D-D953F49FA701}" type="pres">
      <dgm:prSet presAssocID="{EB05A3DC-1299-49B2-97D5-A36702C4B92D}" presName="Name35" presStyleLbl="parChTrans1D3" presStyleIdx="0" presStyleCnt="3"/>
      <dgm:spPr/>
      <dgm:t>
        <a:bodyPr/>
        <a:lstStyle/>
        <a:p>
          <a:endParaRPr lang="ru-RU"/>
        </a:p>
      </dgm:t>
    </dgm:pt>
    <dgm:pt modelId="{54B604BE-45B1-416C-885F-B941FA9B61B4}" type="pres">
      <dgm:prSet presAssocID="{A0BB44AD-90E0-4ACB-8F8D-71EF0C9F4A6D}" presName="hierRoot2" presStyleCnt="0">
        <dgm:presLayoutVars>
          <dgm:hierBranch/>
        </dgm:presLayoutVars>
      </dgm:prSet>
      <dgm:spPr/>
    </dgm:pt>
    <dgm:pt modelId="{708165D5-DE5D-4D87-A37D-9DE020727F7C}" type="pres">
      <dgm:prSet presAssocID="{A0BB44AD-90E0-4ACB-8F8D-71EF0C9F4A6D}" presName="rootComposite" presStyleCnt="0"/>
      <dgm:spPr/>
    </dgm:pt>
    <dgm:pt modelId="{85AA7DA0-11CE-41B3-B851-B7B347AF8284}" type="pres">
      <dgm:prSet presAssocID="{A0BB44AD-90E0-4ACB-8F8D-71EF0C9F4A6D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EB7ECF-0167-4921-8A85-AB7B4093ED4B}" type="pres">
      <dgm:prSet presAssocID="{A0BB44AD-90E0-4ACB-8F8D-71EF0C9F4A6D}" presName="rootConnector" presStyleLbl="node3" presStyleIdx="0" presStyleCnt="3"/>
      <dgm:spPr/>
      <dgm:t>
        <a:bodyPr/>
        <a:lstStyle/>
        <a:p>
          <a:endParaRPr lang="ru-RU"/>
        </a:p>
      </dgm:t>
    </dgm:pt>
    <dgm:pt modelId="{F14EC6EC-87C3-49A4-8B30-444629E4A9A8}" type="pres">
      <dgm:prSet presAssocID="{A0BB44AD-90E0-4ACB-8F8D-71EF0C9F4A6D}" presName="hierChild4" presStyleCnt="0"/>
      <dgm:spPr/>
    </dgm:pt>
    <dgm:pt modelId="{B75908E6-1E64-433D-A6E4-C2BB11D8AA48}" type="pres">
      <dgm:prSet presAssocID="{A0BB44AD-90E0-4ACB-8F8D-71EF0C9F4A6D}" presName="hierChild5" presStyleCnt="0"/>
      <dgm:spPr/>
    </dgm:pt>
    <dgm:pt modelId="{0E96DAF9-B60B-452B-BF8B-BDBA24C12136}" type="pres">
      <dgm:prSet presAssocID="{ADA39D61-E0FC-46E7-B7CE-DFA3A25B746F}" presName="Name35" presStyleLbl="parChTrans1D3" presStyleIdx="1" presStyleCnt="3"/>
      <dgm:spPr/>
      <dgm:t>
        <a:bodyPr/>
        <a:lstStyle/>
        <a:p>
          <a:endParaRPr lang="ru-RU"/>
        </a:p>
      </dgm:t>
    </dgm:pt>
    <dgm:pt modelId="{9A379D0D-0A10-4409-9BED-8D74F5DFD1F8}" type="pres">
      <dgm:prSet presAssocID="{35DF1ADB-7E91-4033-A0E8-E70E049F833B}" presName="hierRoot2" presStyleCnt="0">
        <dgm:presLayoutVars>
          <dgm:hierBranch/>
        </dgm:presLayoutVars>
      </dgm:prSet>
      <dgm:spPr/>
    </dgm:pt>
    <dgm:pt modelId="{CB9CE6C5-1663-457B-9F29-F3F5B33D5085}" type="pres">
      <dgm:prSet presAssocID="{35DF1ADB-7E91-4033-A0E8-E70E049F833B}" presName="rootComposite" presStyleCnt="0"/>
      <dgm:spPr/>
    </dgm:pt>
    <dgm:pt modelId="{C2BB79E6-E11F-4213-97BE-450C31466947}" type="pres">
      <dgm:prSet presAssocID="{35DF1ADB-7E91-4033-A0E8-E70E049F833B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FDD760-0295-479B-862A-C281DD17F30E}" type="pres">
      <dgm:prSet presAssocID="{35DF1ADB-7E91-4033-A0E8-E70E049F833B}" presName="rootConnector" presStyleLbl="node3" presStyleIdx="1" presStyleCnt="3"/>
      <dgm:spPr/>
      <dgm:t>
        <a:bodyPr/>
        <a:lstStyle/>
        <a:p>
          <a:endParaRPr lang="ru-RU"/>
        </a:p>
      </dgm:t>
    </dgm:pt>
    <dgm:pt modelId="{D1963F11-A583-4DA8-BB22-729993F26314}" type="pres">
      <dgm:prSet presAssocID="{35DF1ADB-7E91-4033-A0E8-E70E049F833B}" presName="hierChild4" presStyleCnt="0"/>
      <dgm:spPr/>
    </dgm:pt>
    <dgm:pt modelId="{B31E5F57-A3A0-46F0-BBDB-44D279A1AFE4}" type="pres">
      <dgm:prSet presAssocID="{35DF1ADB-7E91-4033-A0E8-E70E049F833B}" presName="hierChild5" presStyleCnt="0"/>
      <dgm:spPr/>
    </dgm:pt>
    <dgm:pt modelId="{7337E26B-3AA2-4FEC-BB9F-F7062B206FFE}" type="pres">
      <dgm:prSet presAssocID="{094EEC53-54D8-4687-9B88-852C2997C107}" presName="Name111" presStyleLbl="parChTrans1D4" presStyleIdx="0" presStyleCnt="2"/>
      <dgm:spPr/>
      <dgm:t>
        <a:bodyPr/>
        <a:lstStyle/>
        <a:p>
          <a:endParaRPr lang="ru-RU"/>
        </a:p>
      </dgm:t>
    </dgm:pt>
    <dgm:pt modelId="{9F2B2BEC-ED24-4CF4-9A7F-FD7D68EA860C}" type="pres">
      <dgm:prSet presAssocID="{4114540C-08BA-492A-AFA7-E12B6C060503}" presName="hierRoot3" presStyleCnt="0">
        <dgm:presLayoutVars>
          <dgm:hierBranch/>
        </dgm:presLayoutVars>
      </dgm:prSet>
      <dgm:spPr/>
    </dgm:pt>
    <dgm:pt modelId="{05AE26CB-494A-48D6-8BDA-9158B1BD9A0A}" type="pres">
      <dgm:prSet presAssocID="{4114540C-08BA-492A-AFA7-E12B6C060503}" presName="rootComposite3" presStyleCnt="0"/>
      <dgm:spPr/>
    </dgm:pt>
    <dgm:pt modelId="{BE8135C6-2359-4C4A-9FE4-86F617C6E35F}" type="pres">
      <dgm:prSet presAssocID="{4114540C-08BA-492A-AFA7-E12B6C060503}" presName="rootText3" presStyleLbl="asst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685860-F035-4E59-903E-B59F36656511}" type="pres">
      <dgm:prSet presAssocID="{4114540C-08BA-492A-AFA7-E12B6C060503}" presName="rootConnector3" presStyleLbl="asst3" presStyleIdx="0" presStyleCnt="2"/>
      <dgm:spPr/>
      <dgm:t>
        <a:bodyPr/>
        <a:lstStyle/>
        <a:p>
          <a:endParaRPr lang="ru-RU"/>
        </a:p>
      </dgm:t>
    </dgm:pt>
    <dgm:pt modelId="{36606BBB-CECE-416B-8B9C-74A37DDF5F76}" type="pres">
      <dgm:prSet presAssocID="{4114540C-08BA-492A-AFA7-E12B6C060503}" presName="hierChild6" presStyleCnt="0"/>
      <dgm:spPr/>
    </dgm:pt>
    <dgm:pt modelId="{2E3EFEFE-82FD-4D92-B627-A854CA9F54B6}" type="pres">
      <dgm:prSet presAssocID="{4114540C-08BA-492A-AFA7-E12B6C060503}" presName="hierChild7" presStyleCnt="0"/>
      <dgm:spPr/>
    </dgm:pt>
    <dgm:pt modelId="{A3E0CDF2-B010-48E8-B802-5090F4B38848}" type="pres">
      <dgm:prSet presAssocID="{AE0DED20-8E36-43E8-8C4B-F5BC5D868589}" presName="Name35" presStyleLbl="parChTrans1D3" presStyleIdx="2" presStyleCnt="3"/>
      <dgm:spPr/>
      <dgm:t>
        <a:bodyPr/>
        <a:lstStyle/>
        <a:p>
          <a:endParaRPr lang="ru-RU"/>
        </a:p>
      </dgm:t>
    </dgm:pt>
    <dgm:pt modelId="{9C3B5720-32B1-499A-92A3-7379B704229B}" type="pres">
      <dgm:prSet presAssocID="{4A3389BE-71C3-49E3-B135-767AE085B031}" presName="hierRoot2" presStyleCnt="0">
        <dgm:presLayoutVars>
          <dgm:hierBranch val="r"/>
        </dgm:presLayoutVars>
      </dgm:prSet>
      <dgm:spPr/>
    </dgm:pt>
    <dgm:pt modelId="{3D10EE3A-DB63-44E6-BC37-7A69DC276AFD}" type="pres">
      <dgm:prSet presAssocID="{4A3389BE-71C3-49E3-B135-767AE085B031}" presName="rootComposite" presStyleCnt="0"/>
      <dgm:spPr/>
    </dgm:pt>
    <dgm:pt modelId="{8597AA35-B74F-4A85-884A-DEBCB9C47488}" type="pres">
      <dgm:prSet presAssocID="{4A3389BE-71C3-49E3-B135-767AE085B031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290476-5F90-4910-AB4A-A703E34678B0}" type="pres">
      <dgm:prSet presAssocID="{4A3389BE-71C3-49E3-B135-767AE085B031}" presName="rootConnector" presStyleLbl="node3" presStyleIdx="2" presStyleCnt="3"/>
      <dgm:spPr/>
      <dgm:t>
        <a:bodyPr/>
        <a:lstStyle/>
        <a:p>
          <a:endParaRPr lang="ru-RU"/>
        </a:p>
      </dgm:t>
    </dgm:pt>
    <dgm:pt modelId="{46FAF23A-C81E-44DF-AE42-195CFBD55A3E}" type="pres">
      <dgm:prSet presAssocID="{4A3389BE-71C3-49E3-B135-767AE085B031}" presName="hierChild4" presStyleCnt="0"/>
      <dgm:spPr/>
    </dgm:pt>
    <dgm:pt modelId="{964FD6DE-3F4F-43E3-A750-D01CF68C6A30}" type="pres">
      <dgm:prSet presAssocID="{4A3389BE-71C3-49E3-B135-767AE085B031}" presName="hierChild5" presStyleCnt="0"/>
      <dgm:spPr/>
    </dgm:pt>
    <dgm:pt modelId="{7570019A-D4CD-466E-A840-5F8A64E69E22}" type="pres">
      <dgm:prSet presAssocID="{21BA2B7F-C7CE-4831-8C09-84FF57091F3B}" presName="Name111" presStyleLbl="parChTrans1D4" presStyleIdx="1" presStyleCnt="2"/>
      <dgm:spPr/>
      <dgm:t>
        <a:bodyPr/>
        <a:lstStyle/>
        <a:p>
          <a:endParaRPr lang="ru-RU"/>
        </a:p>
      </dgm:t>
    </dgm:pt>
    <dgm:pt modelId="{FF8C4DDD-6885-4483-9E36-D02602182654}" type="pres">
      <dgm:prSet presAssocID="{D00557D7-3CD0-4405-89D2-2D19D58A8656}" presName="hierRoot3" presStyleCnt="0">
        <dgm:presLayoutVars>
          <dgm:hierBranch/>
        </dgm:presLayoutVars>
      </dgm:prSet>
      <dgm:spPr/>
    </dgm:pt>
    <dgm:pt modelId="{09428724-C1AA-404C-9AC0-F87CF75A1EEE}" type="pres">
      <dgm:prSet presAssocID="{D00557D7-3CD0-4405-89D2-2D19D58A8656}" presName="rootComposite3" presStyleCnt="0"/>
      <dgm:spPr/>
    </dgm:pt>
    <dgm:pt modelId="{D0D47105-B1CE-4116-A5F9-C93C2474B1C7}" type="pres">
      <dgm:prSet presAssocID="{D00557D7-3CD0-4405-89D2-2D19D58A8656}" presName="rootText3" presStyleLbl="asst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5761A6-8B56-48BD-920A-5C3C823A71AC}" type="pres">
      <dgm:prSet presAssocID="{D00557D7-3CD0-4405-89D2-2D19D58A8656}" presName="rootConnector3" presStyleLbl="asst3" presStyleIdx="1" presStyleCnt="2"/>
      <dgm:spPr/>
      <dgm:t>
        <a:bodyPr/>
        <a:lstStyle/>
        <a:p>
          <a:endParaRPr lang="ru-RU"/>
        </a:p>
      </dgm:t>
    </dgm:pt>
    <dgm:pt modelId="{B391C1E0-C6C1-4C32-ACA3-B8D998E5AC65}" type="pres">
      <dgm:prSet presAssocID="{D00557D7-3CD0-4405-89D2-2D19D58A8656}" presName="hierChild6" presStyleCnt="0"/>
      <dgm:spPr/>
    </dgm:pt>
    <dgm:pt modelId="{98EA62B7-8244-4780-8E1E-3A0FFE5614EE}" type="pres">
      <dgm:prSet presAssocID="{D00557D7-3CD0-4405-89D2-2D19D58A8656}" presName="hierChild7" presStyleCnt="0"/>
      <dgm:spPr/>
    </dgm:pt>
    <dgm:pt modelId="{7288607F-F6E1-4B23-9A95-9112147F9D68}" type="pres">
      <dgm:prSet presAssocID="{68451CC5-5292-4584-A32E-95734EECFB57}" presName="hierChild5" presStyleCnt="0"/>
      <dgm:spPr/>
    </dgm:pt>
    <dgm:pt modelId="{56AC23C0-E9A1-4A15-B351-2866AFF7D2E3}" type="pres">
      <dgm:prSet presAssocID="{D65E0564-E7DD-40D3-BEFA-ED8AD53811EF}" presName="hierChild3" presStyleCnt="0"/>
      <dgm:spPr/>
    </dgm:pt>
  </dgm:ptLst>
  <dgm:cxnLst>
    <dgm:cxn modelId="{C0911521-C941-4658-B97A-E95A0D2877AF}" type="presOf" srcId="{D00557D7-3CD0-4405-89D2-2D19D58A8656}" destId="{445761A6-8B56-48BD-920A-5C3C823A71AC}" srcOrd="1" destOrd="0" presId="urn:microsoft.com/office/officeart/2005/8/layout/orgChart1"/>
    <dgm:cxn modelId="{BA3719DB-0F47-4AFE-950E-B4FD8C8DF154}" srcId="{68451CC5-5292-4584-A32E-95734EECFB57}" destId="{35DF1ADB-7E91-4033-A0E8-E70E049F833B}" srcOrd="1" destOrd="0" parTransId="{ADA39D61-E0FC-46E7-B7CE-DFA3A25B746F}" sibTransId="{AB82E1BD-19CA-4285-A4A7-36210C0BD243}"/>
    <dgm:cxn modelId="{E318083F-A32A-47E6-98E8-50B6F5BF8D4E}" type="presOf" srcId="{E0E660A7-75E2-46A7-825B-620A7D8514D6}" destId="{66070751-6555-4912-B8C9-3A43FCE527DE}" srcOrd="0" destOrd="0" presId="urn:microsoft.com/office/officeart/2005/8/layout/orgChart1"/>
    <dgm:cxn modelId="{0E62E629-5925-4EE0-A6AC-351B1CAC5FC8}" srcId="{68451CC5-5292-4584-A32E-95734EECFB57}" destId="{A0BB44AD-90E0-4ACB-8F8D-71EF0C9F4A6D}" srcOrd="0" destOrd="0" parTransId="{EB05A3DC-1299-49B2-97D5-A36702C4B92D}" sibTransId="{C0DC133B-C705-4668-81A1-19EA721C2461}"/>
    <dgm:cxn modelId="{75128270-922D-45A6-A611-4F91A9035D09}" srcId="{68451CC5-5292-4584-A32E-95734EECFB57}" destId="{4A3389BE-71C3-49E3-B135-767AE085B031}" srcOrd="2" destOrd="0" parTransId="{AE0DED20-8E36-43E8-8C4B-F5BC5D868589}" sibTransId="{246CE788-0202-4131-BA6B-C0FC1CA84906}"/>
    <dgm:cxn modelId="{894BDD7F-22BB-4CD0-B22C-DAA195BDE702}" srcId="{35DF1ADB-7E91-4033-A0E8-E70E049F833B}" destId="{4114540C-08BA-492A-AFA7-E12B6C060503}" srcOrd="0" destOrd="0" parTransId="{094EEC53-54D8-4687-9B88-852C2997C107}" sibTransId="{7725BCE5-C602-4B49-90E8-146DC0209257}"/>
    <dgm:cxn modelId="{A2D3A14F-351A-4BA4-97EC-7C9EDB085932}" type="presOf" srcId="{EB05A3DC-1299-49B2-97D5-A36702C4B92D}" destId="{68C4E068-6AC6-4AFD-AB9D-D953F49FA701}" srcOrd="0" destOrd="0" presId="urn:microsoft.com/office/officeart/2005/8/layout/orgChart1"/>
    <dgm:cxn modelId="{F3BE4661-7361-4374-AA88-6F8B3254B950}" type="presOf" srcId="{35DF1ADB-7E91-4033-A0E8-E70E049F833B}" destId="{F3FDD760-0295-479B-862A-C281DD17F30E}" srcOrd="1" destOrd="0" presId="urn:microsoft.com/office/officeart/2005/8/layout/orgChart1"/>
    <dgm:cxn modelId="{2E130D76-5143-4ED4-96F8-D5760BC86FF2}" type="presOf" srcId="{D65E0564-E7DD-40D3-BEFA-ED8AD53811EF}" destId="{0693D836-EF79-4622-96D6-1A825D306B27}" srcOrd="0" destOrd="0" presId="urn:microsoft.com/office/officeart/2005/8/layout/orgChart1"/>
    <dgm:cxn modelId="{641D3275-F457-4140-9D25-06EE614689F6}" type="presOf" srcId="{D1025A49-40DD-451F-B2E6-F9754F0F4CE6}" destId="{560FF5B4-918B-4A86-AB06-16F55781A397}" srcOrd="0" destOrd="0" presId="urn:microsoft.com/office/officeart/2005/8/layout/orgChart1"/>
    <dgm:cxn modelId="{1D50BEFF-7586-4ED6-90B7-62E6997E29BA}" type="presOf" srcId="{AE0DED20-8E36-43E8-8C4B-F5BC5D868589}" destId="{A3E0CDF2-B010-48E8-B802-5090F4B38848}" srcOrd="0" destOrd="0" presId="urn:microsoft.com/office/officeart/2005/8/layout/orgChart1"/>
    <dgm:cxn modelId="{C4B30BC5-D1A0-42A1-8C71-2BB519D810A3}" type="presOf" srcId="{4A3389BE-71C3-49E3-B135-767AE085B031}" destId="{8597AA35-B74F-4A85-884A-DEBCB9C47488}" srcOrd="0" destOrd="0" presId="urn:microsoft.com/office/officeart/2005/8/layout/orgChart1"/>
    <dgm:cxn modelId="{5BDF5B80-6AD2-4FA3-89C1-9BE8A515DED9}" type="presOf" srcId="{4114540C-08BA-492A-AFA7-E12B6C060503}" destId="{82685860-F035-4E59-903E-B59F36656511}" srcOrd="1" destOrd="0" presId="urn:microsoft.com/office/officeart/2005/8/layout/orgChart1"/>
    <dgm:cxn modelId="{39A3918E-7404-41FC-A794-CE3CB9B6CD51}" srcId="{D65E0564-E7DD-40D3-BEFA-ED8AD53811EF}" destId="{68451CC5-5292-4584-A32E-95734EECFB57}" srcOrd="0" destOrd="0" parTransId="{E0E660A7-75E2-46A7-825B-620A7D8514D6}" sibTransId="{A8D39352-6A56-4531-9542-205BB2CA378C}"/>
    <dgm:cxn modelId="{AF7E6431-162E-4F2E-A45F-BB909894FA0F}" type="presOf" srcId="{ADA39D61-E0FC-46E7-B7CE-DFA3A25B746F}" destId="{0E96DAF9-B60B-452B-BF8B-BDBA24C12136}" srcOrd="0" destOrd="0" presId="urn:microsoft.com/office/officeart/2005/8/layout/orgChart1"/>
    <dgm:cxn modelId="{96624449-4421-41EA-9DF9-353F1D5D4051}" type="presOf" srcId="{D00557D7-3CD0-4405-89D2-2D19D58A8656}" destId="{D0D47105-B1CE-4116-A5F9-C93C2474B1C7}" srcOrd="0" destOrd="0" presId="urn:microsoft.com/office/officeart/2005/8/layout/orgChart1"/>
    <dgm:cxn modelId="{7738EFB1-AA6C-4614-96C1-3108047CE902}" type="presOf" srcId="{68451CC5-5292-4584-A32E-95734EECFB57}" destId="{A99C6A3D-D643-46E0-A930-18CB717C0D50}" srcOrd="1" destOrd="0" presId="urn:microsoft.com/office/officeart/2005/8/layout/orgChart1"/>
    <dgm:cxn modelId="{F30BEEF6-0273-4B70-A44A-0B0A220672C8}" type="presOf" srcId="{4114540C-08BA-492A-AFA7-E12B6C060503}" destId="{BE8135C6-2359-4C4A-9FE4-86F617C6E35F}" srcOrd="0" destOrd="0" presId="urn:microsoft.com/office/officeart/2005/8/layout/orgChart1"/>
    <dgm:cxn modelId="{FEB28F3F-5707-4A92-8791-6902FAA27D27}" type="presOf" srcId="{A0BB44AD-90E0-4ACB-8F8D-71EF0C9F4A6D}" destId="{CFEB7ECF-0167-4921-8A85-AB7B4093ED4B}" srcOrd="1" destOrd="0" presId="urn:microsoft.com/office/officeart/2005/8/layout/orgChart1"/>
    <dgm:cxn modelId="{CF6C06B8-B07F-4E86-BC9E-EAF6E0FDAF71}" type="presOf" srcId="{68451CC5-5292-4584-A32E-95734EECFB57}" destId="{9DE99636-DA13-4988-86FF-8CCAC82B5B8D}" srcOrd="0" destOrd="0" presId="urn:microsoft.com/office/officeart/2005/8/layout/orgChart1"/>
    <dgm:cxn modelId="{B9D77E80-CE2E-4B31-8B15-B64C46F89E63}" type="presOf" srcId="{35DF1ADB-7E91-4033-A0E8-E70E049F833B}" destId="{C2BB79E6-E11F-4213-97BE-450C31466947}" srcOrd="0" destOrd="0" presId="urn:microsoft.com/office/officeart/2005/8/layout/orgChart1"/>
    <dgm:cxn modelId="{B9C75308-FEE6-41FF-8B46-3626EDCA0874}" type="presOf" srcId="{4A3389BE-71C3-49E3-B135-767AE085B031}" destId="{EE290476-5F90-4910-AB4A-A703E34678B0}" srcOrd="1" destOrd="0" presId="urn:microsoft.com/office/officeart/2005/8/layout/orgChart1"/>
    <dgm:cxn modelId="{DA9FFAD1-FF88-4898-8DBA-31192F030D4C}" srcId="{D1025A49-40DD-451F-B2E6-F9754F0F4CE6}" destId="{D65E0564-E7DD-40D3-BEFA-ED8AD53811EF}" srcOrd="0" destOrd="0" parTransId="{5B70C737-EE83-4CAF-ACCB-9DDAC0461154}" sibTransId="{FF1B2739-C098-438F-9647-98139FF0F9EF}"/>
    <dgm:cxn modelId="{CB638C88-59C4-49C2-B786-520F2FAE1092}" type="presOf" srcId="{A0BB44AD-90E0-4ACB-8F8D-71EF0C9F4A6D}" destId="{85AA7DA0-11CE-41B3-B851-B7B347AF8284}" srcOrd="0" destOrd="0" presId="urn:microsoft.com/office/officeart/2005/8/layout/orgChart1"/>
    <dgm:cxn modelId="{449CC533-6D91-4FF1-9A87-763DC90749A7}" srcId="{4A3389BE-71C3-49E3-B135-767AE085B031}" destId="{D00557D7-3CD0-4405-89D2-2D19D58A8656}" srcOrd="0" destOrd="0" parTransId="{21BA2B7F-C7CE-4831-8C09-84FF57091F3B}" sibTransId="{19E4CD87-B58F-4393-9E6E-33F3B0CE7249}"/>
    <dgm:cxn modelId="{F013D56E-C056-4DD3-B587-D232747E7BA1}" type="presOf" srcId="{D65E0564-E7DD-40D3-BEFA-ED8AD53811EF}" destId="{4C19A75B-4D6A-4661-8277-6E1CBE120EF7}" srcOrd="1" destOrd="0" presId="urn:microsoft.com/office/officeart/2005/8/layout/orgChart1"/>
    <dgm:cxn modelId="{01363A6E-E2E7-44DF-ACFB-396DBB934D14}" type="presOf" srcId="{094EEC53-54D8-4687-9B88-852C2997C107}" destId="{7337E26B-3AA2-4FEC-BB9F-F7062B206FFE}" srcOrd="0" destOrd="0" presId="urn:microsoft.com/office/officeart/2005/8/layout/orgChart1"/>
    <dgm:cxn modelId="{D3610C5E-5980-47D3-891F-F6FA316038A6}" type="presOf" srcId="{21BA2B7F-C7CE-4831-8C09-84FF57091F3B}" destId="{7570019A-D4CD-466E-A840-5F8A64E69E22}" srcOrd="0" destOrd="0" presId="urn:microsoft.com/office/officeart/2005/8/layout/orgChart1"/>
    <dgm:cxn modelId="{4D579AB6-0181-48C3-8B14-C78B4CCEB200}" type="presParOf" srcId="{560FF5B4-918B-4A86-AB06-16F55781A397}" destId="{5F7FD3A1-820F-4545-9BAB-30041EF0D12D}" srcOrd="0" destOrd="0" presId="urn:microsoft.com/office/officeart/2005/8/layout/orgChart1"/>
    <dgm:cxn modelId="{AA847359-C232-4727-9113-1613459AF32E}" type="presParOf" srcId="{5F7FD3A1-820F-4545-9BAB-30041EF0D12D}" destId="{C3765A43-B4E1-44F4-93F8-2383E618D86E}" srcOrd="0" destOrd="0" presId="urn:microsoft.com/office/officeart/2005/8/layout/orgChart1"/>
    <dgm:cxn modelId="{28164B60-4D99-4550-BC15-A1F082045C31}" type="presParOf" srcId="{C3765A43-B4E1-44F4-93F8-2383E618D86E}" destId="{0693D836-EF79-4622-96D6-1A825D306B27}" srcOrd="0" destOrd="0" presId="urn:microsoft.com/office/officeart/2005/8/layout/orgChart1"/>
    <dgm:cxn modelId="{8B4D7C07-627C-4188-A989-0CE20CE771CE}" type="presParOf" srcId="{C3765A43-B4E1-44F4-93F8-2383E618D86E}" destId="{4C19A75B-4D6A-4661-8277-6E1CBE120EF7}" srcOrd="1" destOrd="0" presId="urn:microsoft.com/office/officeart/2005/8/layout/orgChart1"/>
    <dgm:cxn modelId="{FA45DE95-FCA5-477E-9A06-A004BB89DE52}" type="presParOf" srcId="{5F7FD3A1-820F-4545-9BAB-30041EF0D12D}" destId="{7C3A3E8D-123D-476D-8125-5EF433AA5D3D}" srcOrd="1" destOrd="0" presId="urn:microsoft.com/office/officeart/2005/8/layout/orgChart1"/>
    <dgm:cxn modelId="{D0C1ADD4-E6DA-4F9A-A1F5-446C57487980}" type="presParOf" srcId="{7C3A3E8D-123D-476D-8125-5EF433AA5D3D}" destId="{66070751-6555-4912-B8C9-3A43FCE527DE}" srcOrd="0" destOrd="0" presId="urn:microsoft.com/office/officeart/2005/8/layout/orgChart1"/>
    <dgm:cxn modelId="{399C4B98-C2FE-4A0B-A7C6-43B284FE6E56}" type="presParOf" srcId="{7C3A3E8D-123D-476D-8125-5EF433AA5D3D}" destId="{BB35DA09-8C72-4E1D-98EF-2EB39183CFDB}" srcOrd="1" destOrd="0" presId="urn:microsoft.com/office/officeart/2005/8/layout/orgChart1"/>
    <dgm:cxn modelId="{B4B8E8F0-4E87-42D3-A58E-EBDCDA5F17C5}" type="presParOf" srcId="{BB35DA09-8C72-4E1D-98EF-2EB39183CFDB}" destId="{8C2BD018-1066-47F7-8FFC-E89B5DD7CBA8}" srcOrd="0" destOrd="0" presId="urn:microsoft.com/office/officeart/2005/8/layout/orgChart1"/>
    <dgm:cxn modelId="{D76395C1-523A-4C10-A087-681A8E7281A8}" type="presParOf" srcId="{8C2BD018-1066-47F7-8FFC-E89B5DD7CBA8}" destId="{9DE99636-DA13-4988-86FF-8CCAC82B5B8D}" srcOrd="0" destOrd="0" presId="urn:microsoft.com/office/officeart/2005/8/layout/orgChart1"/>
    <dgm:cxn modelId="{5B185C54-8278-41D4-8BB1-D5790CED6865}" type="presParOf" srcId="{8C2BD018-1066-47F7-8FFC-E89B5DD7CBA8}" destId="{A99C6A3D-D643-46E0-A930-18CB717C0D50}" srcOrd="1" destOrd="0" presId="urn:microsoft.com/office/officeart/2005/8/layout/orgChart1"/>
    <dgm:cxn modelId="{4DA20F71-BBD8-485E-8332-44CD2957BA00}" type="presParOf" srcId="{BB35DA09-8C72-4E1D-98EF-2EB39183CFDB}" destId="{D513C770-2B05-48B4-92ED-EDA72A4CF24A}" srcOrd="1" destOrd="0" presId="urn:microsoft.com/office/officeart/2005/8/layout/orgChart1"/>
    <dgm:cxn modelId="{459D02F1-360F-4766-A591-CC6906A2B846}" type="presParOf" srcId="{D513C770-2B05-48B4-92ED-EDA72A4CF24A}" destId="{68C4E068-6AC6-4AFD-AB9D-D953F49FA701}" srcOrd="0" destOrd="0" presId="urn:microsoft.com/office/officeart/2005/8/layout/orgChart1"/>
    <dgm:cxn modelId="{72F26535-3A18-40B5-B54B-0629C4F163A6}" type="presParOf" srcId="{D513C770-2B05-48B4-92ED-EDA72A4CF24A}" destId="{54B604BE-45B1-416C-885F-B941FA9B61B4}" srcOrd="1" destOrd="0" presId="urn:microsoft.com/office/officeart/2005/8/layout/orgChart1"/>
    <dgm:cxn modelId="{C07963D6-27F8-4D9E-9432-901E16671545}" type="presParOf" srcId="{54B604BE-45B1-416C-885F-B941FA9B61B4}" destId="{708165D5-DE5D-4D87-A37D-9DE020727F7C}" srcOrd="0" destOrd="0" presId="urn:microsoft.com/office/officeart/2005/8/layout/orgChart1"/>
    <dgm:cxn modelId="{8E6F4AFF-949E-4FDE-B61D-42D58AD7F435}" type="presParOf" srcId="{708165D5-DE5D-4D87-A37D-9DE020727F7C}" destId="{85AA7DA0-11CE-41B3-B851-B7B347AF8284}" srcOrd="0" destOrd="0" presId="urn:microsoft.com/office/officeart/2005/8/layout/orgChart1"/>
    <dgm:cxn modelId="{64468656-016E-4255-9A45-C7728FA4F7B2}" type="presParOf" srcId="{708165D5-DE5D-4D87-A37D-9DE020727F7C}" destId="{CFEB7ECF-0167-4921-8A85-AB7B4093ED4B}" srcOrd="1" destOrd="0" presId="urn:microsoft.com/office/officeart/2005/8/layout/orgChart1"/>
    <dgm:cxn modelId="{722C8CDB-508D-4361-ACA4-A68B63DCF7CA}" type="presParOf" srcId="{54B604BE-45B1-416C-885F-B941FA9B61B4}" destId="{F14EC6EC-87C3-49A4-8B30-444629E4A9A8}" srcOrd="1" destOrd="0" presId="urn:microsoft.com/office/officeart/2005/8/layout/orgChart1"/>
    <dgm:cxn modelId="{C62EEAD7-B5C6-4771-BB4F-5FAB5EA990EB}" type="presParOf" srcId="{54B604BE-45B1-416C-885F-B941FA9B61B4}" destId="{B75908E6-1E64-433D-A6E4-C2BB11D8AA48}" srcOrd="2" destOrd="0" presId="urn:microsoft.com/office/officeart/2005/8/layout/orgChart1"/>
    <dgm:cxn modelId="{8C66CD71-3F1B-4220-87BE-2182C1B79B32}" type="presParOf" srcId="{D513C770-2B05-48B4-92ED-EDA72A4CF24A}" destId="{0E96DAF9-B60B-452B-BF8B-BDBA24C12136}" srcOrd="2" destOrd="0" presId="urn:microsoft.com/office/officeart/2005/8/layout/orgChart1"/>
    <dgm:cxn modelId="{49B92232-F6B2-4ADF-B5C6-553AEA9184B7}" type="presParOf" srcId="{D513C770-2B05-48B4-92ED-EDA72A4CF24A}" destId="{9A379D0D-0A10-4409-9BED-8D74F5DFD1F8}" srcOrd="3" destOrd="0" presId="urn:microsoft.com/office/officeart/2005/8/layout/orgChart1"/>
    <dgm:cxn modelId="{78068AE5-E57C-490B-87F7-442626D428A6}" type="presParOf" srcId="{9A379D0D-0A10-4409-9BED-8D74F5DFD1F8}" destId="{CB9CE6C5-1663-457B-9F29-F3F5B33D5085}" srcOrd="0" destOrd="0" presId="urn:microsoft.com/office/officeart/2005/8/layout/orgChart1"/>
    <dgm:cxn modelId="{843D4BDA-A8C9-4F6D-8DAD-7691CE47F744}" type="presParOf" srcId="{CB9CE6C5-1663-457B-9F29-F3F5B33D5085}" destId="{C2BB79E6-E11F-4213-97BE-450C31466947}" srcOrd="0" destOrd="0" presId="urn:microsoft.com/office/officeart/2005/8/layout/orgChart1"/>
    <dgm:cxn modelId="{9B0E9E7A-74E7-458E-ABDD-5C3E4DD520D7}" type="presParOf" srcId="{CB9CE6C5-1663-457B-9F29-F3F5B33D5085}" destId="{F3FDD760-0295-479B-862A-C281DD17F30E}" srcOrd="1" destOrd="0" presId="urn:microsoft.com/office/officeart/2005/8/layout/orgChart1"/>
    <dgm:cxn modelId="{1DAB3C89-542C-4550-A833-CAAEA3623750}" type="presParOf" srcId="{9A379D0D-0A10-4409-9BED-8D74F5DFD1F8}" destId="{D1963F11-A583-4DA8-BB22-729993F26314}" srcOrd="1" destOrd="0" presId="urn:microsoft.com/office/officeart/2005/8/layout/orgChart1"/>
    <dgm:cxn modelId="{98361160-7378-4A70-94E9-141DA90A15CE}" type="presParOf" srcId="{9A379D0D-0A10-4409-9BED-8D74F5DFD1F8}" destId="{B31E5F57-A3A0-46F0-BBDB-44D279A1AFE4}" srcOrd="2" destOrd="0" presId="urn:microsoft.com/office/officeart/2005/8/layout/orgChart1"/>
    <dgm:cxn modelId="{4B2F2308-D4C3-4ED8-9E73-D397D5193888}" type="presParOf" srcId="{B31E5F57-A3A0-46F0-BBDB-44D279A1AFE4}" destId="{7337E26B-3AA2-4FEC-BB9F-F7062B206FFE}" srcOrd="0" destOrd="0" presId="urn:microsoft.com/office/officeart/2005/8/layout/orgChart1"/>
    <dgm:cxn modelId="{B96CAC80-D118-43A8-9A48-77B662183925}" type="presParOf" srcId="{B31E5F57-A3A0-46F0-BBDB-44D279A1AFE4}" destId="{9F2B2BEC-ED24-4CF4-9A7F-FD7D68EA860C}" srcOrd="1" destOrd="0" presId="urn:microsoft.com/office/officeart/2005/8/layout/orgChart1"/>
    <dgm:cxn modelId="{6DC1DA1D-4586-47F4-8CF1-21808751C00A}" type="presParOf" srcId="{9F2B2BEC-ED24-4CF4-9A7F-FD7D68EA860C}" destId="{05AE26CB-494A-48D6-8BDA-9158B1BD9A0A}" srcOrd="0" destOrd="0" presId="urn:microsoft.com/office/officeart/2005/8/layout/orgChart1"/>
    <dgm:cxn modelId="{2F5530C3-F75F-4E94-ADF4-79929EC76B19}" type="presParOf" srcId="{05AE26CB-494A-48D6-8BDA-9158B1BD9A0A}" destId="{BE8135C6-2359-4C4A-9FE4-86F617C6E35F}" srcOrd="0" destOrd="0" presId="urn:microsoft.com/office/officeart/2005/8/layout/orgChart1"/>
    <dgm:cxn modelId="{5C246FCE-0911-4AFA-B513-2D987240BF72}" type="presParOf" srcId="{05AE26CB-494A-48D6-8BDA-9158B1BD9A0A}" destId="{82685860-F035-4E59-903E-B59F36656511}" srcOrd="1" destOrd="0" presId="urn:microsoft.com/office/officeart/2005/8/layout/orgChart1"/>
    <dgm:cxn modelId="{9A369750-37EE-4FB9-8659-2A696D771055}" type="presParOf" srcId="{9F2B2BEC-ED24-4CF4-9A7F-FD7D68EA860C}" destId="{36606BBB-CECE-416B-8B9C-74A37DDF5F76}" srcOrd="1" destOrd="0" presId="urn:microsoft.com/office/officeart/2005/8/layout/orgChart1"/>
    <dgm:cxn modelId="{C658043F-0E4C-4FDE-8C19-5218F6086698}" type="presParOf" srcId="{9F2B2BEC-ED24-4CF4-9A7F-FD7D68EA860C}" destId="{2E3EFEFE-82FD-4D92-B627-A854CA9F54B6}" srcOrd="2" destOrd="0" presId="urn:microsoft.com/office/officeart/2005/8/layout/orgChart1"/>
    <dgm:cxn modelId="{43C9F967-9EB2-4E90-AC69-F91DF1DB4AD9}" type="presParOf" srcId="{D513C770-2B05-48B4-92ED-EDA72A4CF24A}" destId="{A3E0CDF2-B010-48E8-B802-5090F4B38848}" srcOrd="4" destOrd="0" presId="urn:microsoft.com/office/officeart/2005/8/layout/orgChart1"/>
    <dgm:cxn modelId="{D3239B7B-BD7A-4281-B20B-D83013E20658}" type="presParOf" srcId="{D513C770-2B05-48B4-92ED-EDA72A4CF24A}" destId="{9C3B5720-32B1-499A-92A3-7379B704229B}" srcOrd="5" destOrd="0" presId="urn:microsoft.com/office/officeart/2005/8/layout/orgChart1"/>
    <dgm:cxn modelId="{5B040F64-8B0D-43E3-A4AE-3E7FFADF7064}" type="presParOf" srcId="{9C3B5720-32B1-499A-92A3-7379B704229B}" destId="{3D10EE3A-DB63-44E6-BC37-7A69DC276AFD}" srcOrd="0" destOrd="0" presId="urn:microsoft.com/office/officeart/2005/8/layout/orgChart1"/>
    <dgm:cxn modelId="{AEB82E67-0A71-42BC-B42B-78BC46DC4142}" type="presParOf" srcId="{3D10EE3A-DB63-44E6-BC37-7A69DC276AFD}" destId="{8597AA35-B74F-4A85-884A-DEBCB9C47488}" srcOrd="0" destOrd="0" presId="urn:microsoft.com/office/officeart/2005/8/layout/orgChart1"/>
    <dgm:cxn modelId="{BEF23C91-41FD-43EB-97D1-F053BB67A296}" type="presParOf" srcId="{3D10EE3A-DB63-44E6-BC37-7A69DC276AFD}" destId="{EE290476-5F90-4910-AB4A-A703E34678B0}" srcOrd="1" destOrd="0" presId="urn:microsoft.com/office/officeart/2005/8/layout/orgChart1"/>
    <dgm:cxn modelId="{6FD281AE-69AA-4A30-AB87-42A71EFC0BAD}" type="presParOf" srcId="{9C3B5720-32B1-499A-92A3-7379B704229B}" destId="{46FAF23A-C81E-44DF-AE42-195CFBD55A3E}" srcOrd="1" destOrd="0" presId="urn:microsoft.com/office/officeart/2005/8/layout/orgChart1"/>
    <dgm:cxn modelId="{F4B60A95-717D-4FE6-AEDB-320296520682}" type="presParOf" srcId="{9C3B5720-32B1-499A-92A3-7379B704229B}" destId="{964FD6DE-3F4F-43E3-A750-D01CF68C6A30}" srcOrd="2" destOrd="0" presId="urn:microsoft.com/office/officeart/2005/8/layout/orgChart1"/>
    <dgm:cxn modelId="{0BC5758E-95AF-4186-9A19-4D102298A817}" type="presParOf" srcId="{964FD6DE-3F4F-43E3-A750-D01CF68C6A30}" destId="{7570019A-D4CD-466E-A840-5F8A64E69E22}" srcOrd="0" destOrd="0" presId="urn:microsoft.com/office/officeart/2005/8/layout/orgChart1"/>
    <dgm:cxn modelId="{DE4A45B7-77D6-47AC-B8E6-58DEBF698CDA}" type="presParOf" srcId="{964FD6DE-3F4F-43E3-A750-D01CF68C6A30}" destId="{FF8C4DDD-6885-4483-9E36-D02602182654}" srcOrd="1" destOrd="0" presId="urn:microsoft.com/office/officeart/2005/8/layout/orgChart1"/>
    <dgm:cxn modelId="{7737F03B-7F51-4B30-A507-E0F2CF3E465A}" type="presParOf" srcId="{FF8C4DDD-6885-4483-9E36-D02602182654}" destId="{09428724-C1AA-404C-9AC0-F87CF75A1EEE}" srcOrd="0" destOrd="0" presId="urn:microsoft.com/office/officeart/2005/8/layout/orgChart1"/>
    <dgm:cxn modelId="{08C0CC60-BFA6-445E-A503-34B04954C34D}" type="presParOf" srcId="{09428724-C1AA-404C-9AC0-F87CF75A1EEE}" destId="{D0D47105-B1CE-4116-A5F9-C93C2474B1C7}" srcOrd="0" destOrd="0" presId="urn:microsoft.com/office/officeart/2005/8/layout/orgChart1"/>
    <dgm:cxn modelId="{3F417F61-0862-41D0-88F9-49D5C53D8BC7}" type="presParOf" srcId="{09428724-C1AA-404C-9AC0-F87CF75A1EEE}" destId="{445761A6-8B56-48BD-920A-5C3C823A71AC}" srcOrd="1" destOrd="0" presId="urn:microsoft.com/office/officeart/2005/8/layout/orgChart1"/>
    <dgm:cxn modelId="{091922D1-C354-468F-8011-7454DB52EB4E}" type="presParOf" srcId="{FF8C4DDD-6885-4483-9E36-D02602182654}" destId="{B391C1E0-C6C1-4C32-ACA3-B8D998E5AC65}" srcOrd="1" destOrd="0" presId="urn:microsoft.com/office/officeart/2005/8/layout/orgChart1"/>
    <dgm:cxn modelId="{F0FA5D95-0AAF-41B4-968E-4BAAD2A42ACC}" type="presParOf" srcId="{FF8C4DDD-6885-4483-9E36-D02602182654}" destId="{98EA62B7-8244-4780-8E1E-3A0FFE5614EE}" srcOrd="2" destOrd="0" presId="urn:microsoft.com/office/officeart/2005/8/layout/orgChart1"/>
    <dgm:cxn modelId="{1E54945E-1582-4C00-A8BE-895E8F124CDD}" type="presParOf" srcId="{BB35DA09-8C72-4E1D-98EF-2EB39183CFDB}" destId="{7288607F-F6E1-4B23-9A95-9112147F9D68}" srcOrd="2" destOrd="0" presId="urn:microsoft.com/office/officeart/2005/8/layout/orgChart1"/>
    <dgm:cxn modelId="{6A1B37D8-1629-47CC-BA0F-A422CA46F3BB}" type="presParOf" srcId="{5F7FD3A1-820F-4545-9BAB-30041EF0D12D}" destId="{56AC23C0-E9A1-4A15-B351-2866AFF7D2E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570019A-D4CD-466E-A840-5F8A64E69E22}">
      <dsp:nvSpPr>
        <dsp:cNvPr id="0" name=""/>
        <dsp:cNvSpPr/>
      </dsp:nvSpPr>
      <dsp:spPr>
        <a:xfrm>
          <a:off x="4889302" y="4133013"/>
          <a:ext cx="182356" cy="798897"/>
        </a:xfrm>
        <a:custGeom>
          <a:avLst/>
          <a:gdLst/>
          <a:ahLst/>
          <a:cxnLst/>
          <a:rect l="0" t="0" r="0" b="0"/>
          <a:pathLst>
            <a:path>
              <a:moveTo>
                <a:pt x="182356" y="0"/>
              </a:moveTo>
              <a:lnTo>
                <a:pt x="182356" y="798897"/>
              </a:lnTo>
              <a:lnTo>
                <a:pt x="0" y="79889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0CDF2-B010-48E8-B802-5090F4B38848}">
      <dsp:nvSpPr>
        <dsp:cNvPr id="0" name=""/>
        <dsp:cNvSpPr/>
      </dsp:nvSpPr>
      <dsp:spPr>
        <a:xfrm>
          <a:off x="2970212" y="2899933"/>
          <a:ext cx="2101447" cy="364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356"/>
              </a:lnTo>
              <a:lnTo>
                <a:pt x="2101447" y="182356"/>
              </a:lnTo>
              <a:lnTo>
                <a:pt x="2101447" y="36471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37E26B-3AA2-4FEC-BB9F-F7062B206FFE}">
      <dsp:nvSpPr>
        <dsp:cNvPr id="0" name=""/>
        <dsp:cNvSpPr/>
      </dsp:nvSpPr>
      <dsp:spPr>
        <a:xfrm>
          <a:off x="2787855" y="4133013"/>
          <a:ext cx="182356" cy="798897"/>
        </a:xfrm>
        <a:custGeom>
          <a:avLst/>
          <a:gdLst/>
          <a:ahLst/>
          <a:cxnLst/>
          <a:rect l="0" t="0" r="0" b="0"/>
          <a:pathLst>
            <a:path>
              <a:moveTo>
                <a:pt x="182356" y="0"/>
              </a:moveTo>
              <a:lnTo>
                <a:pt x="182356" y="798897"/>
              </a:lnTo>
              <a:lnTo>
                <a:pt x="0" y="79889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96DAF9-B60B-452B-BF8B-BDBA24C12136}">
      <dsp:nvSpPr>
        <dsp:cNvPr id="0" name=""/>
        <dsp:cNvSpPr/>
      </dsp:nvSpPr>
      <dsp:spPr>
        <a:xfrm>
          <a:off x="2924492" y="2899933"/>
          <a:ext cx="91440" cy="3647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71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C4E068-6AC6-4AFD-AB9D-D953F49FA701}">
      <dsp:nvSpPr>
        <dsp:cNvPr id="0" name=""/>
        <dsp:cNvSpPr/>
      </dsp:nvSpPr>
      <dsp:spPr>
        <a:xfrm>
          <a:off x="868765" y="2899933"/>
          <a:ext cx="2101447" cy="364713"/>
        </a:xfrm>
        <a:custGeom>
          <a:avLst/>
          <a:gdLst/>
          <a:ahLst/>
          <a:cxnLst/>
          <a:rect l="0" t="0" r="0" b="0"/>
          <a:pathLst>
            <a:path>
              <a:moveTo>
                <a:pt x="2101447" y="0"/>
              </a:moveTo>
              <a:lnTo>
                <a:pt x="2101447" y="182356"/>
              </a:lnTo>
              <a:lnTo>
                <a:pt x="0" y="182356"/>
              </a:lnTo>
              <a:lnTo>
                <a:pt x="0" y="36471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070751-6555-4912-B8C9-3A43FCE527DE}">
      <dsp:nvSpPr>
        <dsp:cNvPr id="0" name=""/>
        <dsp:cNvSpPr/>
      </dsp:nvSpPr>
      <dsp:spPr>
        <a:xfrm>
          <a:off x="2924492" y="1666852"/>
          <a:ext cx="91440" cy="3647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71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3D836-EF79-4622-96D6-1A825D306B27}">
      <dsp:nvSpPr>
        <dsp:cNvPr id="0" name=""/>
        <dsp:cNvSpPr/>
      </dsp:nvSpPr>
      <dsp:spPr>
        <a:xfrm>
          <a:off x="2101845" y="798485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kern="120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    Учредитель</a:t>
          </a:r>
        </a:p>
      </dsp:txBody>
      <dsp:txXfrm>
        <a:off x="2101845" y="798485"/>
        <a:ext cx="1736733" cy="868366"/>
      </dsp:txXfrm>
    </dsp:sp>
    <dsp:sp modelId="{9DE99636-DA13-4988-86FF-8CCAC82B5B8D}">
      <dsp:nvSpPr>
        <dsp:cNvPr id="0" name=""/>
        <dsp:cNvSpPr/>
      </dsp:nvSpPr>
      <dsp:spPr>
        <a:xfrm>
          <a:off x="2101845" y="2031566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kern="120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Заведующий</a:t>
          </a: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Карьгина Н.Н. </a:t>
          </a:r>
        </a:p>
      </dsp:txBody>
      <dsp:txXfrm>
        <a:off x="2101845" y="2031566"/>
        <a:ext cx="1736733" cy="868366"/>
      </dsp:txXfrm>
    </dsp:sp>
    <dsp:sp modelId="{85AA7DA0-11CE-41B3-B851-B7B347AF8284}">
      <dsp:nvSpPr>
        <dsp:cNvPr id="0" name=""/>
        <dsp:cNvSpPr/>
      </dsp:nvSpPr>
      <dsp:spPr>
        <a:xfrm>
          <a:off x="398" y="3264646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kern="120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Педагогический совет</a:t>
          </a:r>
        </a:p>
      </dsp:txBody>
      <dsp:txXfrm>
        <a:off x="398" y="3264646"/>
        <a:ext cx="1736733" cy="868366"/>
      </dsp:txXfrm>
    </dsp:sp>
    <dsp:sp modelId="{C2BB79E6-E11F-4213-97BE-450C31466947}">
      <dsp:nvSpPr>
        <dsp:cNvPr id="0" name=""/>
        <dsp:cNvSpPr/>
      </dsp:nvSpPr>
      <dsp:spPr>
        <a:xfrm>
          <a:off x="2101845" y="3264646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kern="120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Общее собрание работников</a:t>
          </a:r>
        </a:p>
      </dsp:txBody>
      <dsp:txXfrm>
        <a:off x="2101845" y="3264646"/>
        <a:ext cx="1736733" cy="868366"/>
      </dsp:txXfrm>
    </dsp:sp>
    <dsp:sp modelId="{BE8135C6-2359-4C4A-9FE4-86F617C6E35F}">
      <dsp:nvSpPr>
        <dsp:cNvPr id="0" name=""/>
        <dsp:cNvSpPr/>
      </dsp:nvSpPr>
      <dsp:spPr>
        <a:xfrm>
          <a:off x="1051122" y="4497727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Профсоюзный комитет</a:t>
          </a: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Председатель</a:t>
          </a: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Артемова И.И.</a:t>
          </a:r>
        </a:p>
      </dsp:txBody>
      <dsp:txXfrm>
        <a:off x="1051122" y="4497727"/>
        <a:ext cx="1736733" cy="868366"/>
      </dsp:txXfrm>
    </dsp:sp>
    <dsp:sp modelId="{8597AA35-B74F-4A85-884A-DEBCB9C47488}">
      <dsp:nvSpPr>
        <dsp:cNvPr id="0" name=""/>
        <dsp:cNvSpPr/>
      </dsp:nvSpPr>
      <dsp:spPr>
        <a:xfrm>
          <a:off x="4203293" y="3264646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kern="120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Управляющий совет</a:t>
          </a:r>
        </a:p>
      </dsp:txBody>
      <dsp:txXfrm>
        <a:off x="4203293" y="3264646"/>
        <a:ext cx="1736733" cy="868366"/>
      </dsp:txXfrm>
    </dsp:sp>
    <dsp:sp modelId="{D0D47105-B1CE-4116-A5F9-C93C2474B1C7}">
      <dsp:nvSpPr>
        <dsp:cNvPr id="0" name=""/>
        <dsp:cNvSpPr/>
      </dsp:nvSpPr>
      <dsp:spPr>
        <a:xfrm>
          <a:off x="3152569" y="4497727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kern="120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Родительский комитет </a:t>
          </a:r>
        </a:p>
      </dsp:txBody>
      <dsp:txXfrm>
        <a:off x="3152569" y="4497727"/>
        <a:ext cx="1736733" cy="8683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4420</Words>
  <Characters>25197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МБДОУ ТОПОЛЕК</cp:lastModifiedBy>
  <cp:revision>17</cp:revision>
  <dcterms:created xsi:type="dcterms:W3CDTF">2021-01-13T13:05:00Z</dcterms:created>
  <dcterms:modified xsi:type="dcterms:W3CDTF">2021-12-21T07:58:00Z</dcterms:modified>
</cp:coreProperties>
</file>